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="http://schemas.openxmlformats.org/wordprocessingml/2006/main" w:rsidR="007B091B" w:rsidRDefault="007B091B" w:rsidP="00E04BD5">
      <w:pPr>
        <w:contextualSpacing/>
        <w:jc w:val="center"/>
        <w:rPr>
          <w:b/>
          <w:sz w:val="28"/>
          <w:szCs w:val="28"/>
        </w:rPr>
      </w:pPr>
    </w:p>
    <w:p xmlns:w="http://schemas.openxmlformats.org/wordprocessingml/2006/main" w:rsidR="00C65BB5" w:rsidRDefault="00C65BB5" w:rsidP="00E04BD5">
      <w:pPr>
        <w:contextualSpacing/>
        <w:jc w:val="center"/>
        <w:rPr>
          <w:b/>
          <w:sz w:val="28"/>
          <w:szCs w:val="28"/>
        </w:rPr>
      </w:pPr>
    </w:p>
    <w:p xmlns:w="http://schemas.openxmlformats.org/wordprocessingml/2006/main" w:rsidR="00C65BB5" w:rsidRDefault="00C65BB5" w:rsidP="00E04BD5">
      <w:pPr>
        <w:contextualSpacing/>
        <w:jc w:val="center"/>
        <w:rPr>
          <w:b/>
          <w:sz w:val="28"/>
          <w:szCs w:val="28"/>
        </w:rPr>
      </w:pPr>
    </w:p>
    <w:p xmlns:w="http://schemas.openxmlformats.org/wordprocessingml/2006/main" w:rsidR="007B091B" w:rsidRDefault="00605D73" w:rsidP="00B8231C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lang w:bidi="ga-ie" w:val="ga-ie"/>
        </w:rPr>
        <w:drawing>
          <wp:inline xmlns:wp="http://schemas.openxmlformats.org/drawingml/2006/wordprocessingDrawing" distT="0" distB="0" distL="0" distR="0">
            <wp:extent cx="3506470" cy="1654175"/>
            <wp:effectExtent l="0" t="0" r="0" b="3175"/>
            <wp:docPr id="4" name="Picture 4" descr="C:\Users\mhogan\AppData\Local\Microsoft\Windows\Temporary Internet Files\Content.Outlook\88P8NY1B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ogan\AppData\Local\Microsoft\Windows\Temporary Internet Files\Content.Outlook\88P8NY1B\image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="http://schemas.openxmlformats.org/wordprocessingml/2006/main" w:rsidR="005413BF" w:rsidRDefault="005413BF" w:rsidP="00E04BD5">
      <w:pPr>
        <w:contextualSpacing/>
        <w:jc w:val="center"/>
        <w:rPr>
          <w:b/>
          <w:sz w:val="28"/>
          <w:szCs w:val="28"/>
        </w:rPr>
      </w:pPr>
    </w:p>
    <w:p xmlns:w="http://schemas.openxmlformats.org/wordprocessingml/2006/main" w:rsidR="00623F32" w:rsidRDefault="00623F32" w:rsidP="00E04BD5">
      <w:pPr>
        <w:contextualSpacing/>
        <w:jc w:val="center"/>
        <w:rPr>
          <w:b/>
          <w:sz w:val="28"/>
          <w:szCs w:val="28"/>
        </w:rPr>
      </w:pPr>
    </w:p>
    <w:p xmlns:w="http://schemas.openxmlformats.org/wordprocessingml/2006/main" w:rsidR="00623F32" w:rsidRDefault="00623F32" w:rsidP="00E04BD5">
      <w:pPr>
        <w:contextualSpacing/>
        <w:jc w:val="center"/>
        <w:rPr>
          <w:b/>
          <w:sz w:val="28"/>
          <w:szCs w:val="28"/>
        </w:rPr>
      </w:pPr>
    </w:p>
    <w:tbl xmlns:w="http://schemas.openxmlformats.org/wordprocessingml/2006/main"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1"/>
      </w:tblGrid>
      <w:tr w:rsidR="008733C6" w:rsidTr="00F7720A">
        <w:trPr>
          <w:trHeight w:val="4463"/>
        </w:trPr>
        <w:tc>
          <w:tcPr>
            <w:tcW w:w="8941" w:type="dxa"/>
            <w:shd w:val="pct10" w:color="auto" w:fill="auto"/>
          </w:tcPr>
          <w:p w:rsidR="008733C6" w:rsidRDefault="008733C6" w:rsidP="008733C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652CDA" w:rsidRDefault="00652CDA" w:rsidP="00223B7F">
            <w:pPr>
              <w:contextualSpacing/>
              <w:jc w:val="center"/>
              <w:rPr>
                <w:b/>
                <w:sz w:val="36"/>
                <w:szCs w:val="36"/>
              </w:rPr>
            </w:pPr>
          </w:p>
          <w:p w:rsidR="00652CDA" w:rsidRDefault="00652CDA" w:rsidP="00223B7F">
            <w:pPr>
              <w:contextualSpacing/>
              <w:jc w:val="center"/>
              <w:rPr>
                <w:b/>
                <w:sz w:val="36"/>
                <w:szCs w:val="36"/>
              </w:rPr>
            </w:pPr>
          </w:p>
          <w:p w:rsidR="00652CDA" w:rsidRDefault="00C53241" w:rsidP="00223B7F">
            <w:pPr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lang w:bidi="ga-ie" w:val="ga-ie"/>
              </w:rPr>
              <w:t xml:space="preserve">Buan-nósanna Imeachta Oibríochta </w:t>
            </w:r>
          </w:p>
          <w:p w:rsidR="00652CDA" w:rsidRDefault="00652CDA" w:rsidP="00223B7F">
            <w:pPr>
              <w:contextualSpacing/>
              <w:jc w:val="center"/>
              <w:rPr>
                <w:b/>
                <w:sz w:val="36"/>
                <w:szCs w:val="36"/>
              </w:rPr>
            </w:pPr>
          </w:p>
          <w:p w:rsidR="008733C6" w:rsidRPr="008733C6" w:rsidRDefault="008733C6" w:rsidP="00223B7F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8733C6">
              <w:rPr>
                <w:b/>
                <w:sz w:val="36"/>
                <w:lang w:bidi="ga-ie" w:val="ga-ie"/>
              </w:rPr>
              <w:t xml:space="preserve">CÓRAS BAINISTÍOCHTA BANC AGUS AIRGID THIRIM</w:t>
            </w:r>
          </w:p>
          <w:p w:rsidR="008733C6" w:rsidRDefault="008733C6" w:rsidP="00223B7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lang w:bidi="ga-ie" w:val="ga-ie"/>
              </w:rPr>
              <w:t xml:space="preserve">(Clár Seiceanna agus Imréiteach Bainc)</w:t>
            </w:r>
          </w:p>
          <w:p w:rsidR="008733C6" w:rsidRDefault="00B8231C" w:rsidP="00216615">
            <w:pPr>
              <w:pStyle w:val="ListParagraph"/>
              <w:ind w:left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lang w:bidi="ga-ie" w:val="ga-ie"/>
              </w:rPr>
              <w:t xml:space="preserve">An Rannóg Airgeadais -  2019</w:t>
            </w:r>
          </w:p>
        </w:tc>
      </w:tr>
    </w:tbl>
    <w:p xmlns:w="http://schemas.openxmlformats.org/wordprocessingml/2006/main" w:rsidR="00652CDA" w:rsidRDefault="00652CDA" w:rsidP="00DE4543">
      <w:pPr>
        <w:pStyle w:val="ListParagraph"/>
        <w:jc w:val="both"/>
      </w:pPr>
    </w:p>
    <w:tbl xmlns:w="http://schemas.openxmlformats.org/wordprocessingml/2006/main">
      <w:tblPr>
        <w:tblpPr w:leftFromText="180" w:rightFromText="180" w:vertAnchor="text" w:horzAnchor="margin" w:tblpXSpec="center" w:tblpY="636"/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4732"/>
      </w:tblGrid>
      <w:tr w:rsidR="00F7720A" w:rsidRPr="008A7BAA" w:rsidTr="00F7720A">
        <w:tc>
          <w:tcPr>
            <w:tcW w:w="3570" w:type="dxa"/>
            <w:shd w:val="clear" w:color="auto" w:fill="auto"/>
          </w:tcPr>
          <w:p w:rsidR="00F7720A" w:rsidRPr="008A7BAA" w:rsidRDefault="00F7720A" w:rsidP="00F7720A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D52C896">
              <w:rPr>
                <w:sz w:val="20"/>
                <w:lang w:bidi="ga-ie" w:val="ga-ie"/>
              </w:rPr>
              <w:t xml:space="preserve">Uimhir leagain </w:t>
            </w:r>
          </w:p>
        </w:tc>
        <w:tc>
          <w:tcPr>
            <w:tcW w:w="4732" w:type="dxa"/>
            <w:shd w:val="clear" w:color="auto" w:fill="auto"/>
          </w:tcPr>
          <w:p w:rsidR="00F7720A" w:rsidRPr="008A7BAA" w:rsidRDefault="00F7720A" w:rsidP="00F7720A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lang w:bidi="ga-ie" w:val="ga-ie"/>
              </w:rPr>
              <w:t xml:space="preserve">1</w:t>
            </w:r>
          </w:p>
        </w:tc>
      </w:tr>
      <w:tr w:rsidR="00F7720A" w:rsidRPr="008A7BAA" w:rsidTr="00F7720A">
        <w:tc>
          <w:tcPr>
            <w:tcW w:w="3570" w:type="dxa"/>
            <w:shd w:val="clear" w:color="auto" w:fill="auto"/>
          </w:tcPr>
          <w:p w:rsidR="00F7720A" w:rsidRPr="008A7BAA" w:rsidRDefault="00F7720A" w:rsidP="00F7720A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D52C896">
              <w:rPr>
                <w:sz w:val="20"/>
                <w:lang w:bidi="ga-ie" w:val="ga-ie"/>
              </w:rPr>
              <w:t xml:space="preserve">Beartas arna dhréachtú ag </w:t>
            </w:r>
          </w:p>
        </w:tc>
        <w:tc>
          <w:tcPr>
            <w:tcW w:w="4732" w:type="dxa"/>
            <w:shd w:val="clear" w:color="auto" w:fill="auto"/>
          </w:tcPr>
          <w:p w:rsidR="00F7720A" w:rsidRPr="008A7BAA" w:rsidRDefault="00F7720A" w:rsidP="00F7720A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lang w:bidi="ga-ie" w:val="ga-ie"/>
              </w:rPr>
              <w:t xml:space="preserve">An Rannóg Airgeadas</w:t>
            </w:r>
          </w:p>
        </w:tc>
      </w:tr>
      <w:tr w:rsidR="0043042E" w:rsidRPr="008A7BAA" w:rsidTr="00F7720A">
        <w:tc>
          <w:tcPr>
            <w:tcW w:w="3570" w:type="dxa"/>
            <w:shd w:val="clear" w:color="auto" w:fill="auto"/>
          </w:tcPr>
          <w:p w:rsidR="0043042E" w:rsidRPr="008A7BAA" w:rsidRDefault="0043042E" w:rsidP="0043042E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D52C896">
              <w:rPr>
                <w:sz w:val="20"/>
                <w:lang w:bidi="ga-ie" w:val="ga-ie"/>
              </w:rPr>
              <w:t xml:space="preserve">Arna fhaomhadh ag an bhFoireann Feidhmiúcháin ar</w:t>
            </w:r>
          </w:p>
        </w:tc>
        <w:tc>
          <w:tcPr>
            <w:tcW w:w="4732" w:type="dxa"/>
            <w:shd w:val="clear" w:color="auto" w:fill="auto"/>
          </w:tcPr>
          <w:p w:rsidR="0043042E" w:rsidRDefault="0043042E" w:rsidP="0043042E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lang w:bidi="ga-ie" w:val="ga-ie"/>
              </w:rPr>
              <w:t xml:space="preserve">An 11 Eanáir 2021</w:t>
            </w:r>
          </w:p>
        </w:tc>
      </w:tr>
      <w:tr w:rsidR="0043042E" w:rsidRPr="008A7BAA" w:rsidTr="00F7720A">
        <w:tc>
          <w:tcPr>
            <w:tcW w:w="3570" w:type="dxa"/>
            <w:shd w:val="clear" w:color="auto" w:fill="auto"/>
          </w:tcPr>
          <w:p w:rsidR="0043042E" w:rsidRPr="008A7BAA" w:rsidRDefault="0043042E" w:rsidP="0043042E">
            <w:pPr>
              <w:pStyle w:val="c1"/>
              <w:tabs>
                <w:tab w:val="left" w:pos="600"/>
                <w:tab w:val="left" w:pos="3828"/>
              </w:tabs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5D52C896">
              <w:rPr>
                <w:sz w:val="20"/>
                <w:lang w:bidi="ga-ie" w:val="ga-ie"/>
              </w:rPr>
              <w:t xml:space="preserve">Dáta ar cuireadh i ngníomh é </w:t>
            </w:r>
          </w:p>
        </w:tc>
        <w:tc>
          <w:tcPr>
            <w:tcW w:w="4732" w:type="dxa"/>
            <w:shd w:val="clear" w:color="auto" w:fill="auto"/>
          </w:tcPr>
          <w:p w:rsidR="0043042E" w:rsidRDefault="0043042E" w:rsidP="0043042E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lang w:bidi="ga-ie" w:val="ga-ie"/>
              </w:rPr>
              <w:t xml:space="preserve">An 11 Eanáir 2021</w:t>
            </w:r>
          </w:p>
        </w:tc>
      </w:tr>
      <w:tr w:rsidR="0043042E" w:rsidRPr="008A7BAA" w:rsidTr="00F7720A">
        <w:tc>
          <w:tcPr>
            <w:tcW w:w="3570" w:type="dxa"/>
            <w:shd w:val="clear" w:color="auto" w:fill="auto"/>
          </w:tcPr>
          <w:p w:rsidR="0043042E" w:rsidRPr="008A7BAA" w:rsidRDefault="0043042E" w:rsidP="0043042E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D52C896">
              <w:rPr>
                <w:sz w:val="20"/>
                <w:lang w:bidi="ga-ie" w:val="ga-ie"/>
              </w:rPr>
              <w:t xml:space="preserve">Le hathbhreithniú arís </w:t>
            </w:r>
          </w:p>
        </w:tc>
        <w:tc>
          <w:tcPr>
            <w:tcW w:w="4732" w:type="dxa"/>
            <w:shd w:val="clear" w:color="auto" w:fill="auto"/>
          </w:tcPr>
          <w:p w:rsidR="0043042E" w:rsidRDefault="0043042E" w:rsidP="0043042E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lang w:bidi="ga-ie" w:val="ga-ie"/>
              </w:rPr>
              <w:t xml:space="preserve">An 11 Eanáir 2022</w:t>
            </w:r>
          </w:p>
        </w:tc>
      </w:tr>
    </w:tbl>
    <w:p xmlns:w="http://schemas.openxmlformats.org/wordprocessingml/2006/main" w:rsidR="00F7720A" w:rsidRDefault="00652CDA">
      <w:r>
        <w:rPr>
          <w:lang w:bidi="ga-ie" w:val="ga-ie"/>
        </w:rPr>
        <w:br w:type="page"/>
      </w:r>
    </w:p>
    <w:p xmlns:w="http://schemas.openxmlformats.org/wordprocessingml/2006/main" w:rsidR="00652CDA" w:rsidRDefault="00652CDA"/>
    <w:p xmlns:w="http://schemas.openxmlformats.org/wordprocessingml/2006/main" w:rsidR="00670498" w:rsidRPr="00623F32" w:rsidRDefault="00670498" w:rsidP="00670498">
      <w:pPr>
        <w:jc w:val="center"/>
        <w:rPr>
          <w:b/>
          <w:sz w:val="32"/>
          <w:szCs w:val="32"/>
        </w:rPr>
      </w:pPr>
      <w:r w:rsidRPr="00623F32">
        <w:rPr>
          <w:b/>
          <w:sz w:val="32"/>
          <w:lang w:bidi="ga-ie" w:val="ga-ie"/>
        </w:rPr>
        <w:t xml:space="preserve">TREOIRLÍNTE AGUS NÓSANNA IMEACHTA</w:t>
      </w:r>
    </w:p>
    <w:p xmlns:w="http://schemas.openxmlformats.org/wordprocessingml/2006/main" w:rsidR="00694335" w:rsidRPr="00790192" w:rsidRDefault="00E04BD5" w:rsidP="00DE4543">
      <w:pPr>
        <w:jc w:val="both"/>
        <w:rPr>
          <w:sz w:val="20"/>
          <w:szCs w:val="20"/>
        </w:rPr>
      </w:pPr>
      <w:r w:rsidRPr="00790192">
        <w:rPr>
          <w:sz w:val="20"/>
          <w:lang w:bidi="ga-ie" w:val="ga-ie"/>
        </w:rPr>
        <w:t xml:space="preserve">Cuireann an modúl Bainistíochta Banc agus Airgid, </w:t>
      </w:r>
      <w:r w:rsidRPr="00790192">
        <w:rPr>
          <w:b/>
          <w:sz w:val="20"/>
          <w:lang w:bidi="ga-ie" w:val="ga-ie"/>
        </w:rPr>
        <w:t xml:space="preserve">Clár Seiceanna agus Imréiteach Bainc</w:t>
      </w:r>
      <w:r w:rsidRPr="00790192">
        <w:rPr>
          <w:sz w:val="20"/>
          <w:lang w:bidi="ga-ie" w:val="ga-ie"/>
        </w:rPr>
        <w:t xml:space="preserve">, córas ar fáil do gach ionad/scoil chun gach seic/íocaíocht chárta, íocaíocht airgid thirim, lóisteáil agus aistriú isteach i gcuntas bainc BOOÁCDL le AIB a bhainistiú, i ndáil leis an aon chuntas bainc áitiúil amháin atá acu.  </w:t>
      </w:r>
    </w:p>
    <w:p xmlns:w="http://schemas.openxmlformats.org/wordprocessingml/2006/main" w:rsidR="005B5FD8" w:rsidRPr="00790192" w:rsidRDefault="00480E4A" w:rsidP="00DE4543">
      <w:pPr>
        <w:jc w:val="both"/>
        <w:rPr>
          <w:sz w:val="20"/>
          <w:szCs w:val="20"/>
        </w:rPr>
      </w:pPr>
      <w:r w:rsidRPr="00790192">
        <w:rPr>
          <w:sz w:val="20"/>
          <w:lang w:bidi="ga-ie" w:val="ga-ie"/>
        </w:rPr>
        <w:t xml:space="preserve">Cuimsítear sa mhodúl dhá réimse ar leith: </w:t>
      </w:r>
    </w:p>
    <w:p xmlns:w="http://schemas.openxmlformats.org/wordprocessingml/2006/main" w:rsidR="005B5FD8" w:rsidRPr="002475E5" w:rsidRDefault="00065790" w:rsidP="00DE4543">
      <w:pPr>
        <w:pStyle w:val="ListParagraph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lang w:bidi="ga-ie" w:val="ga-ie"/>
        </w:rPr>
        <w:t xml:space="preserve">An Clár Seiceanna</w:t>
      </w:r>
    </w:p>
    <w:p xmlns:w="http://schemas.openxmlformats.org/wordprocessingml/2006/main" w:rsidR="00E04BD5" w:rsidRPr="002475E5" w:rsidRDefault="00065790" w:rsidP="00DE4543">
      <w:pPr>
        <w:pStyle w:val="ListParagraph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lang w:bidi="ga-ie" w:val="ga-ie"/>
        </w:rPr>
        <w:t xml:space="preserve">Imréiteach Bainc</w:t>
      </w:r>
    </w:p>
    <w:p xmlns:w="http://schemas.openxmlformats.org/wordprocessingml/2006/main" w:rsidR="00694335" w:rsidRPr="00790192" w:rsidRDefault="002E4AD9" w:rsidP="00DE4543">
      <w:pPr>
        <w:jc w:val="both"/>
        <w:rPr>
          <w:sz w:val="20"/>
          <w:szCs w:val="20"/>
        </w:rPr>
      </w:pPr>
      <w:r w:rsidRPr="00790192">
        <w:rPr>
          <w:sz w:val="20"/>
          <w:lang w:bidi="ga-ie" w:val="ga-ie"/>
        </w:rPr>
        <w:t xml:space="preserve">Is féidir an Clár Seiceanna a úsáid chun gach seic atá eisithe ag ionaid/scoileanna a thaifeadadh ar líne.  Ní féidir seiceanna a aisghabháil ach amháin seiceanna briste atá le feiceáil ar an ráiteas bainc.   Tá ar chumas úsáideoirí míreanna a roghnú ón gClár Seiceanna agus iad a áireamh san Imréiteach Bainc.</w:t>
      </w:r>
    </w:p>
    <w:p xmlns:w="http://schemas.openxmlformats.org/wordprocessingml/2006/main" w:rsidR="00304635" w:rsidRPr="00790192" w:rsidRDefault="00304635" w:rsidP="00DE4543">
      <w:pPr>
        <w:jc w:val="both"/>
        <w:rPr>
          <w:sz w:val="20"/>
          <w:szCs w:val="20"/>
        </w:rPr>
      </w:pPr>
      <w:r w:rsidRPr="00790192">
        <w:rPr>
          <w:sz w:val="20"/>
          <w:lang w:bidi="ga-ie" w:val="ga-ie"/>
        </w:rPr>
        <w:t xml:space="preserve">Is é atá i gceist leis an Imréiteach Bainc ná na sonraí bainc agus airgid thirim uile a thabhairt chun críche, ar aon leis na sonraí uile a bhaineann leis an aisíoc.  Is gá na hadmhálacha bainteacha uile a choinneáil agus a chomhdú i láthair áitiúil agus beidh siad faoi réir iniúchadh leanúnach.  Is gá an ráiteas bainc a cheangal le gach éileamh.</w:t>
      </w:r>
    </w:p>
    <w:p xmlns:w="http://schemas.openxmlformats.org/wordprocessingml/2006/main" w:rsidR="00062271" w:rsidRPr="00790192" w:rsidRDefault="00062271" w:rsidP="00DE4543">
      <w:pPr>
        <w:jc w:val="both"/>
        <w:rPr>
          <w:sz w:val="20"/>
          <w:szCs w:val="20"/>
        </w:rPr>
      </w:pPr>
      <w:r w:rsidRPr="00790192">
        <w:rPr>
          <w:sz w:val="20"/>
          <w:lang w:bidi="ga-ie" w:val="ga-ie"/>
        </w:rPr>
        <w:t xml:space="preserve">De réir rialúcháin atá i bhfeidhm, is gá na ríomhanna uile a bheith ag teacht lena bhfuil sa chúlchnap.  Mura ndéantar amhlaidh, ní bheifear in ann éileamh a phróiseáil. </w:t>
      </w:r>
    </w:p>
    <w:p xmlns:w="http://schemas.openxmlformats.org/wordprocessingml/2006/main" w:rsidR="00B14835" w:rsidRDefault="00D76F85" w:rsidP="00DE4543">
      <w:pPr>
        <w:contextualSpacing/>
        <w:jc w:val="both"/>
        <w:rPr>
          <w:rFonts w:cstheme="minorHAnsi"/>
          <w:sz w:val="20"/>
          <w:szCs w:val="20"/>
        </w:rPr>
      </w:pPr>
      <w:r w:rsidRPr="002475E5">
        <w:rPr>
          <w:sz w:val="20"/>
          <w:lang w:bidi="ga-ie" w:val="ga-ie"/>
        </w:rPr>
        <w:t xml:space="preserve">Is é cuspóir chuntas bainc an ionaid/na scoile ná tacú leis an gComhordaitheoir/Bainisteoir/Príomhoide maidir le haon chaiteachas laethúil ar gá é a íoc amach láithreach.  Cumraítear gach Comhordaitheoir/Bainisteoir/Príomhoide agus sanntar cód agus cúlchnap dó ná di.   Oibrítear an cúlchnap sin trí chuntas bainc ar gá é a chur ar bun mar </w:t>
      </w:r>
      <w:r w:rsidRPr="002475E5">
        <w:rPr>
          <w:b/>
          <w:sz w:val="20"/>
          <w:lang w:bidi="ga-ie" w:val="ga-ie"/>
        </w:rPr>
        <w:t xml:space="preserve">chuntas gnó</w:t>
      </w:r>
      <w:r w:rsidRPr="002475E5">
        <w:rPr>
          <w:sz w:val="20"/>
          <w:lang w:bidi="ga-ie" w:val="ga-ie"/>
        </w:rPr>
        <w:t xml:space="preserve"> a bhfuil beirt ar a laghad ina sínitheoirí air.  Cuirtear an t-aisíoc i gcrích tríd an leathanach lamairne ar an aip ghréasáin DCS, ionas go mbeifear in ann imréiteach bainc a iontráil mar thionscnóir.  Féach an nasc thíos:-</w:t>
      </w:r>
    </w:p>
    <w:p xmlns:w="http://schemas.openxmlformats.org/wordprocessingml/2006/main" w:rsidR="00812B27" w:rsidRDefault="00812B27" w:rsidP="00DE4543">
      <w:pPr>
        <w:contextualSpacing/>
        <w:jc w:val="both"/>
        <w:rPr>
          <w:rFonts w:cstheme="minorHAnsi"/>
          <w:sz w:val="20"/>
          <w:szCs w:val="20"/>
        </w:rPr>
      </w:pPr>
    </w:p>
    <w:p xmlns:w="http://schemas.openxmlformats.org/wordprocessingml/2006/main" w:rsidR="00B14835" w:rsidRDefault="0083698D" w:rsidP="00DE4543">
      <w:pPr>
        <w:contextualSpacing/>
        <w:jc w:val="both"/>
        <w:rPr>
          <w:rFonts w:cstheme="minorHAnsi"/>
          <w:sz w:val="20"/>
          <w:szCs w:val="20"/>
        </w:rPr>
      </w:pPr>
      <w:hyperlink r:id="rId9" w:history="1">
        <w:r w:rsidR="00216615" w:rsidRPr="0089534D">
          <w:rPr>
            <w:rStyle w:val="Hyperlink"/>
            <w:sz w:val="20"/>
            <w:lang w:bidi="ga-ie" w:val="ga-ie"/>
          </w:rPr>
          <w:t xml:space="preserve">https://www.vecnet.ie/codublin.html</w:t>
        </w:r>
      </w:hyperlink>
    </w:p>
    <w:p xmlns:w="http://schemas.openxmlformats.org/wordprocessingml/2006/main" w:rsidR="0024633A" w:rsidRDefault="0024633A" w:rsidP="00DE4543">
      <w:pPr>
        <w:contextualSpacing/>
        <w:jc w:val="both"/>
        <w:rPr>
          <w:rFonts w:cstheme="minorHAnsi"/>
          <w:sz w:val="20"/>
          <w:szCs w:val="20"/>
        </w:rPr>
      </w:pPr>
    </w:p>
    <w:p xmlns:w="http://schemas.openxmlformats.org/wordprocessingml/2006/main" w:rsidR="003D7748" w:rsidRDefault="0024633A" w:rsidP="00DE4543">
      <w:pPr>
        <w:contextualSpacing/>
        <w:jc w:val="both"/>
        <w:rPr>
          <w:rFonts w:cstheme="minorHAnsi"/>
          <w:sz w:val="20"/>
          <w:szCs w:val="20"/>
        </w:rPr>
      </w:pPr>
      <w:r>
        <w:rPr>
          <w:sz w:val="20"/>
          <w:lang w:bidi="ga-ie" w:val="ga-ie"/>
        </w:rPr>
        <w:t xml:space="preserve">Cliceáil ar an íocón Imréiteach Bainc. </w:t>
      </w:r>
    </w:p>
    <w:p xmlns:w="http://schemas.openxmlformats.org/wordprocessingml/2006/main" w:rsidR="00C41BE1" w:rsidRDefault="00B14835" w:rsidP="00DE4543">
      <w:pPr>
        <w:contextualSpacing/>
        <w:jc w:val="both"/>
        <w:rPr>
          <w:rFonts w:cstheme="minorHAnsi"/>
          <w:sz w:val="20"/>
          <w:szCs w:val="20"/>
        </w:rPr>
      </w:pPr>
      <w:r>
        <w:rPr>
          <w:sz w:val="20"/>
          <w:lang w:bidi="ga-ie" w:val="ga-ie"/>
        </w:rPr>
        <w:t xml:space="preserve">Logáil isteach le d’ainm úsáideora agus pasfhocal FIDO.</w:t>
      </w:r>
    </w:p>
    <w:p xmlns:w="http://schemas.openxmlformats.org/wordprocessingml/2006/main" w:rsidR="00B14835" w:rsidRDefault="00B14835" w:rsidP="00DE4543">
      <w:pPr>
        <w:contextualSpacing/>
        <w:jc w:val="both"/>
        <w:rPr>
          <w:rFonts w:cstheme="minorHAnsi"/>
          <w:sz w:val="20"/>
          <w:szCs w:val="20"/>
        </w:rPr>
      </w:pPr>
    </w:p>
    <w:p xmlns:w="http://schemas.openxmlformats.org/wordprocessingml/2006/main" w:rsidR="00C41BE1" w:rsidRDefault="00FB3AA5" w:rsidP="00DE4543">
      <w:pPr>
        <w:contextualSpacing/>
        <w:jc w:val="both"/>
        <w:rPr>
          <w:rFonts w:cstheme="minorHAnsi"/>
          <w:sz w:val="20"/>
          <w:szCs w:val="20"/>
        </w:rPr>
      </w:pPr>
      <w:r w:rsidRPr="002475E5">
        <w:rPr>
          <w:sz w:val="20"/>
          <w:lang w:bidi="ga-ie" w:val="ga-ie"/>
        </w:rPr>
        <w:t xml:space="preserve">Áirítear sa Chlár Seiceanna sonraí faoi na seiceanna ar fad atá scríofa, agus a luaithe a sheachadtar na seiceanna sa bhanc, is féidir iad a aistriú isteach san Imréiteach Bainc.   </w:t>
      </w:r>
    </w:p>
    <w:p xmlns:w="http://schemas.openxmlformats.org/wordprocessingml/2006/main" w:rsidR="0024633A" w:rsidRDefault="0024633A" w:rsidP="00DE4543">
      <w:pPr>
        <w:contextualSpacing/>
        <w:jc w:val="both"/>
        <w:rPr>
          <w:rFonts w:cstheme="minorHAnsi"/>
          <w:sz w:val="20"/>
          <w:szCs w:val="20"/>
        </w:rPr>
      </w:pPr>
    </w:p>
    <w:p xmlns:w="http://schemas.openxmlformats.org/wordprocessingml/2006/main" w:rsidR="00D76F85" w:rsidRPr="002475E5" w:rsidRDefault="00D76F85" w:rsidP="00DE4543">
      <w:pPr>
        <w:contextualSpacing/>
        <w:jc w:val="both"/>
        <w:rPr>
          <w:rFonts w:cstheme="minorHAnsi"/>
          <w:sz w:val="20"/>
          <w:szCs w:val="20"/>
        </w:rPr>
      </w:pPr>
      <w:r w:rsidRPr="002475E5">
        <w:rPr>
          <w:sz w:val="20"/>
          <w:lang w:bidi="ga-ie" w:val="ga-ie"/>
        </w:rPr>
        <w:t xml:space="preserve">Is é an Comhordaitheoir/Bainisteoir/Príomhoide amháin atá freagrach as an gcuntas seo.  </w:t>
      </w:r>
    </w:p>
    <w:p xmlns:w="http://schemas.openxmlformats.org/wordprocessingml/2006/main" w:rsidR="00D76F85" w:rsidRPr="002475E5" w:rsidRDefault="00D76F85" w:rsidP="00DE4543">
      <w:pPr>
        <w:contextualSpacing/>
        <w:jc w:val="both"/>
        <w:rPr>
          <w:rFonts w:cstheme="minorHAnsi"/>
          <w:sz w:val="20"/>
          <w:szCs w:val="20"/>
        </w:rPr>
      </w:pPr>
    </w:p>
    <w:p xmlns:w="http://schemas.openxmlformats.org/wordprocessingml/2006/main" w:rsidR="00D76F85" w:rsidRPr="002475E5" w:rsidRDefault="00F35E6E" w:rsidP="00DE4543">
      <w:pPr>
        <w:jc w:val="both"/>
        <w:rPr>
          <w:rFonts w:cstheme="minorHAnsi"/>
          <w:sz w:val="20"/>
          <w:szCs w:val="20"/>
        </w:rPr>
      </w:pPr>
      <w:r w:rsidRPr="002475E5">
        <w:rPr>
          <w:sz w:val="20"/>
          <w:lang w:bidi="ga-ie" w:val="ga-ie"/>
        </w:rPr>
        <w:t xml:space="preserve">I gcás go bhfuil íocaíochtaí ann a dhéantar ar bhonn leanúnach, ní mór an soláthraí a chumrú in FIDO agus a íoc dá réir.  </w:t>
      </w:r>
    </w:p>
    <w:p xmlns:w="http://schemas.openxmlformats.org/wordprocessingml/2006/main" w:rsidR="00D76F85" w:rsidRPr="002475E5" w:rsidRDefault="00D76F85" w:rsidP="00DE4543">
      <w:pPr>
        <w:contextualSpacing/>
        <w:jc w:val="both"/>
        <w:rPr>
          <w:rFonts w:cstheme="minorHAnsi"/>
          <w:sz w:val="20"/>
          <w:szCs w:val="20"/>
        </w:rPr>
      </w:pPr>
      <w:r w:rsidRPr="002475E5">
        <w:rPr>
          <w:sz w:val="20"/>
          <w:lang w:bidi="ga-ie" w:val="ga-ie"/>
        </w:rPr>
        <w:t xml:space="preserve">Má fhágann duine de na sínitheoirí an t-ionad/scoil, is é an Bainisteoir/Príomhoide atá freagrach as é sin a thabhairt le fios don bhanc agus na nósanna imeachta riachtanacha a chur i bhfeidhm chun an sínitheoir nua don chuntas seo a chumrú.</w:t>
      </w:r>
    </w:p>
    <w:p xmlns:w="http://schemas.openxmlformats.org/wordprocessingml/2006/main" w:rsidR="00D76F85" w:rsidRPr="002475E5" w:rsidRDefault="00D76F85" w:rsidP="00DE4543">
      <w:pPr>
        <w:contextualSpacing/>
        <w:jc w:val="both"/>
        <w:rPr>
          <w:rFonts w:cstheme="minorHAnsi"/>
          <w:sz w:val="20"/>
          <w:szCs w:val="20"/>
        </w:rPr>
      </w:pPr>
    </w:p>
    <w:p xmlns:w="http://schemas.openxmlformats.org/wordprocessingml/2006/main" w:rsidR="00F03700" w:rsidRDefault="00D76F85" w:rsidP="00DE4543">
      <w:pPr>
        <w:shd w:val="clear" w:color="auto" w:fill="FFFFFF"/>
        <w:spacing w:after="0"/>
        <w:jc w:val="both"/>
        <w:rPr>
          <w:rFonts w:eastAsia="Times New Roman" w:cstheme="minorHAnsi"/>
          <w:sz w:val="20"/>
          <w:szCs w:val="20"/>
          <w:lang w:eastAsia="en-IE"/>
        </w:rPr>
      </w:pPr>
      <w:r w:rsidRPr="002475E5">
        <w:rPr>
          <w:sz w:val="20"/>
          <w:lang w:bidi="ga-ie" w:val="ga-ie"/>
        </w:rPr>
        <w:t xml:space="preserve">Is gá an t-airgead uile atá faighte, beag beann ar fhoinse ná cuspóir an airgid sin, a chur i dtaisce i gcuntas bainc an ionaid/na scoile agus a aistriú ansin chuig cuntas bainc AIB BOOÁCDL.  I gcás go bhfuiltear tar éis seiceanna a dhéanamh iníoctha leis an ionad/scoil, a luaithe a ghlantar na seiceanna, is gá iad sin a aistriú freisin chuig cuntas bainc AIB BOOÁCDL.</w:t>
      </w:r>
    </w:p>
    <w:p xmlns:w="http://schemas.openxmlformats.org/wordprocessingml/2006/main" w:rsidR="00DA5782" w:rsidRDefault="00D76F85" w:rsidP="00DE4543">
      <w:pPr>
        <w:shd w:val="clear" w:color="auto" w:fill="FFFFFF"/>
        <w:spacing w:after="0"/>
        <w:jc w:val="both"/>
        <w:rPr>
          <w:rFonts w:eastAsia="Times New Roman" w:cstheme="minorHAnsi"/>
          <w:sz w:val="20"/>
          <w:szCs w:val="20"/>
          <w:lang w:eastAsia="en-IE"/>
        </w:rPr>
      </w:pPr>
      <w:r w:rsidRPr="002475E5">
        <w:rPr>
          <w:sz w:val="20"/>
          <w:lang w:bidi="ga-ie" w:val="ga-ie"/>
        </w:rPr>
        <w:t xml:space="preserve">  </w:t>
      </w:r>
    </w:p>
    <w:p xmlns:w="http://schemas.openxmlformats.org/wordprocessingml/2006/main" w:rsidR="00FB5A6E" w:rsidRPr="002475E5" w:rsidRDefault="00DA5782" w:rsidP="00F03700">
      <w:pPr>
        <w:shd w:val="clear" w:color="auto" w:fill="FFFFFF"/>
        <w:spacing w:after="0"/>
        <w:jc w:val="center"/>
        <w:rPr>
          <w:rFonts w:eastAsia="Times New Roman" w:cstheme="minorHAnsi"/>
          <w:sz w:val="20"/>
          <w:szCs w:val="20"/>
          <w:lang w:eastAsia="en-IE"/>
        </w:rPr>
      </w:pPr>
      <w:r>
        <w:rPr>
          <w:b/>
          <w:sz w:val="20"/>
          <w:lang w:bidi="ga-ie" w:val="ga-ie"/>
        </w:rPr>
        <w:t xml:space="preserve">Ní féidir aon chuntas bainc a choinneáil go háitiúil ach amháin cuntas bainc an ionaid/na scoile.</w:t>
      </w:r>
    </w:p>
    <w:p xmlns:w="http://schemas.openxmlformats.org/wordprocessingml/2006/main" w:rsidR="00D76F85" w:rsidRPr="002475E5" w:rsidRDefault="00D76F85" w:rsidP="00DE4543">
      <w:pPr>
        <w:spacing w:after="0"/>
        <w:jc w:val="both"/>
        <w:rPr>
          <w:rFonts w:eastAsia="Times New Roman" w:cs="Times New Roman"/>
          <w:lang w:eastAsia="en-IE"/>
        </w:rPr>
      </w:pPr>
    </w:p>
    <w:p xmlns:w="http://schemas.openxmlformats.org/wordprocessingml/2006/main" w:rsidR="00C65BB5" w:rsidRDefault="00C65BB5" w:rsidP="00DE4543">
      <w:pPr>
        <w:jc w:val="both"/>
        <w:rPr>
          <w:rFonts w:eastAsia="Times New Roman" w:cstheme="minorHAnsi"/>
          <w:b/>
          <w:i/>
          <w:sz w:val="32"/>
          <w:szCs w:val="32"/>
          <w:lang w:eastAsia="en-IE"/>
        </w:rPr>
      </w:pPr>
    </w:p>
    <w:p xmlns:w="http://schemas.openxmlformats.org/wordprocessingml/2006/main" w:rsidR="00D76F85" w:rsidRPr="00C65BB5" w:rsidRDefault="00D76F85" w:rsidP="00C65BB5">
      <w:pPr>
        <w:jc w:val="center"/>
        <w:rPr>
          <w:rFonts w:eastAsia="Times New Roman" w:cstheme="minorHAnsi"/>
          <w:b/>
          <w:sz w:val="32"/>
          <w:szCs w:val="32"/>
          <w:lang w:eastAsia="en-IE"/>
        </w:rPr>
      </w:pPr>
      <w:r w:rsidRPr="00C65BB5">
        <w:rPr>
          <w:b/>
          <w:sz w:val="32"/>
          <w:lang w:bidi="ga-ie" w:val="ga-ie"/>
        </w:rPr>
        <w:t xml:space="preserve">Rialacha an Chuntais Scoile/Ionaid</w:t>
      </w:r>
    </w:p>
    <w:p xmlns:w="http://schemas.openxmlformats.org/wordprocessingml/2006/main" w:rsidR="00532024" w:rsidRDefault="005F6380" w:rsidP="00933B77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32024">
        <w:rPr>
          <w:sz w:val="20"/>
          <w:lang w:bidi="ga-ie" w:val="ga-ie"/>
        </w:rPr>
        <w:t xml:space="preserve">Is gá iarratais ar aisíoc ón gCeannoifig a thabhairt chun críche ar líne tríd an gcóras Imréitigh Bainc. </w:t>
      </w:r>
    </w:p>
    <w:p xmlns:w="http://schemas.openxmlformats.org/wordprocessingml/2006/main" w:rsidR="005F6380" w:rsidRPr="00532024" w:rsidRDefault="005F6380" w:rsidP="00532024">
      <w:pPr>
        <w:pStyle w:val="ListParagraph"/>
        <w:spacing w:line="240" w:lineRule="auto"/>
        <w:ind w:left="360"/>
        <w:jc w:val="both"/>
        <w:rPr>
          <w:rFonts w:cstheme="minorHAnsi"/>
          <w:sz w:val="20"/>
          <w:szCs w:val="20"/>
        </w:rPr>
      </w:pPr>
      <w:r w:rsidRPr="00532024">
        <w:rPr>
          <w:sz w:val="20"/>
          <w:lang w:bidi="ga-ie" w:val="ga-ie"/>
        </w:rPr>
        <w:t xml:space="preserve"> </w:t>
      </w:r>
    </w:p>
    <w:p xmlns:w="http://schemas.openxmlformats.org/wordprocessingml/2006/main" w:rsidR="00D76F85" w:rsidRPr="00DE4543" w:rsidRDefault="00D76F85" w:rsidP="00DE454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en-IE"/>
        </w:rPr>
      </w:pPr>
      <w:r w:rsidRPr="00DE4543">
        <w:rPr>
          <w:sz w:val="20"/>
          <w:lang w:bidi="ga-ie" w:val="ga-ie"/>
        </w:rPr>
        <w:t xml:space="preserve">(a)</w:t>
      </w:r>
      <w:r w:rsidRPr="00DE4543">
        <w:rPr>
          <w:sz w:val="20"/>
          <w:lang w:bidi="ga-ie" w:val="ga-ie"/>
        </w:rPr>
        <w:tab/>
      </w:r>
      <w:r w:rsidRPr="00DE4543">
        <w:rPr>
          <w:sz w:val="20"/>
          <w:lang w:bidi="ga-ie" w:val="ga-ie"/>
        </w:rPr>
        <w:t xml:space="preserve">Is féidir an cuntas bainc a úsáid le haghaidh costais laethúla neamh-athfhillteacha.  </w:t>
      </w:r>
    </w:p>
    <w:p xmlns:w="http://schemas.openxmlformats.org/wordprocessingml/2006/main" w:rsidR="00D76F85" w:rsidRPr="00DE4543" w:rsidRDefault="00D76F85" w:rsidP="00DE4543">
      <w:pPr>
        <w:shd w:val="clear" w:color="auto" w:fill="FFFFFF"/>
        <w:spacing w:after="0"/>
        <w:ind w:firstLine="720"/>
        <w:jc w:val="both"/>
        <w:rPr>
          <w:rFonts w:eastAsia="Times New Roman" w:cstheme="minorHAnsi"/>
          <w:sz w:val="20"/>
          <w:szCs w:val="20"/>
          <w:lang w:eastAsia="en-IE"/>
        </w:rPr>
      </w:pPr>
      <w:r w:rsidRPr="00DE4543">
        <w:rPr>
          <w:sz w:val="20"/>
          <w:lang w:bidi="ga-ie" w:val="ga-ie"/>
        </w:rPr>
        <w:t xml:space="preserve">Ní ceart é a úsáid chun íoc as míreanna a fhaightear de ghnáth trí ordú oifigiúil.  </w:t>
      </w:r>
    </w:p>
    <w:p xmlns:w="http://schemas.openxmlformats.org/wordprocessingml/2006/main" w:rsidR="00A74957" w:rsidRDefault="00A74957" w:rsidP="00A74957">
      <w:pPr>
        <w:shd w:val="clear" w:color="auto" w:fill="FFFFFF"/>
        <w:spacing w:after="0"/>
        <w:ind w:left="720" w:hanging="720"/>
        <w:jc w:val="both"/>
        <w:rPr>
          <w:rFonts w:eastAsia="Times New Roman" w:cstheme="minorHAnsi"/>
          <w:sz w:val="20"/>
          <w:szCs w:val="20"/>
          <w:lang w:eastAsia="en-IE"/>
        </w:rPr>
      </w:pPr>
      <w:r w:rsidR="00D76F85" w:rsidRPr="00DE4543">
        <w:rPr>
          <w:sz w:val="20"/>
          <w:lang w:bidi="ga-ie" w:val="ga-ie"/>
        </w:rPr>
        <w:t xml:space="preserve">        (b)</w:t>
      </w:r>
      <w:r w:rsidR="00D76F85" w:rsidRPr="00DE4543">
        <w:rPr>
          <w:sz w:val="20"/>
          <w:lang w:bidi="ga-ie" w:val="ga-ie"/>
        </w:rPr>
        <w:tab/>
      </w:r>
      <w:r w:rsidR="00D76F85" w:rsidRPr="00DE4543">
        <w:rPr>
          <w:sz w:val="20"/>
          <w:lang w:bidi="ga-ie" w:val="ga-ie"/>
        </w:rPr>
        <w:t xml:space="preserve">Ní ceart íocaíochtaí a eisiúint ón gcuntas seo do chliaint i gcás go mbeadh impleachtaí cánach ann, mar shampla, (i) Cáin Foirgníochta (RCT), (ii) Cáin Shiarchoinneálach ar Sheirbhísí Gairmiúla (PSWT) nó (iii) Cáin Bhreisluacha (CBL). </w:t>
      </w:r>
    </w:p>
    <w:p xmlns:w="http://schemas.openxmlformats.org/wordprocessingml/2006/main" w:rsidR="008733C6" w:rsidRPr="00DE4543" w:rsidRDefault="00A74957" w:rsidP="00A74957">
      <w:pPr>
        <w:shd w:val="clear" w:color="auto" w:fill="FFFFFF"/>
        <w:spacing w:after="0"/>
        <w:ind w:left="720" w:hanging="720"/>
        <w:jc w:val="both"/>
        <w:rPr>
          <w:rFonts w:eastAsia="Times New Roman" w:cstheme="minorHAnsi"/>
          <w:sz w:val="20"/>
          <w:szCs w:val="20"/>
          <w:lang w:eastAsia="en-IE"/>
        </w:rPr>
      </w:pPr>
      <w:r w:rsidR="00D76F85" w:rsidRPr="00DE4543">
        <w:rPr>
          <w:sz w:val="20"/>
          <w:lang w:bidi="ga-ie" w:val="ga-ie"/>
        </w:rPr>
        <w:t xml:space="preserve">        (c)</w:t>
      </w:r>
      <w:r w:rsidR="00D76F85" w:rsidRPr="00DE4543">
        <w:rPr>
          <w:sz w:val="20"/>
          <w:lang w:bidi="ga-ie" w:val="ga-ie"/>
        </w:rPr>
        <w:tab/>
      </w:r>
      <w:r w:rsidR="00D76F85" w:rsidRPr="00DE4543">
        <w:rPr>
          <w:sz w:val="20"/>
          <w:lang w:bidi="ga-ie" w:val="ga-ie"/>
        </w:rPr>
        <w:t xml:space="preserve">Ar an gcaoi chéanna, ní ceart íocaíochtaí a dhéanamh le fostaithe má tá íocaíocht ÍMAT agus/nó ÁSPC bainteach leis an scéal.</w:t>
      </w:r>
    </w:p>
    <w:p xmlns:w="http://schemas.openxmlformats.org/wordprocessingml/2006/main" w:rsidR="00D76F85" w:rsidRPr="00DE4543" w:rsidRDefault="00A74957" w:rsidP="00DE4543">
      <w:pPr>
        <w:shd w:val="clear" w:color="auto" w:fill="FFFFFF"/>
        <w:spacing w:after="0"/>
        <w:jc w:val="both"/>
        <w:rPr>
          <w:rFonts w:eastAsia="Times New Roman" w:cstheme="minorHAnsi"/>
          <w:sz w:val="20"/>
          <w:szCs w:val="20"/>
          <w:lang w:eastAsia="en-IE"/>
        </w:rPr>
      </w:pPr>
      <w:r w:rsidR="00D76F85" w:rsidRPr="00DE4543">
        <w:rPr>
          <w:sz w:val="20"/>
          <w:lang w:bidi="ga-ie" w:val="ga-ie"/>
        </w:rPr>
        <w:t xml:space="preserve">        (d)</w:t>
      </w:r>
      <w:r w:rsidR="00D76F85" w:rsidRPr="00DE4543">
        <w:rPr>
          <w:sz w:val="20"/>
          <w:lang w:bidi="ga-ie" w:val="ga-ie"/>
        </w:rPr>
        <w:tab/>
      </w:r>
      <w:r w:rsidR="00D76F85" w:rsidRPr="00DE4543">
        <w:rPr>
          <w:sz w:val="20"/>
          <w:lang w:bidi="ga-ie" w:val="ga-ie"/>
        </w:rPr>
        <w:t xml:space="preserve">Anuas air sin, ní cóir íocaíochtaí i dtaca le Taisteal agus Cothú a íoc ón gcuntas seo.</w:t>
      </w:r>
    </w:p>
    <w:p xmlns:w="http://schemas.openxmlformats.org/wordprocessingml/2006/main" w:rsidR="00C65BB5" w:rsidRDefault="00A74957" w:rsidP="00DE4543">
      <w:pPr>
        <w:shd w:val="clear" w:color="auto" w:fill="FFFFFF"/>
        <w:spacing w:after="0"/>
        <w:ind w:left="720" w:hanging="720"/>
        <w:jc w:val="both"/>
        <w:rPr>
          <w:rFonts w:eastAsia="Times New Roman" w:cstheme="minorHAnsi"/>
          <w:sz w:val="20"/>
          <w:szCs w:val="20"/>
          <w:lang w:eastAsia="en-IE"/>
        </w:rPr>
      </w:pPr>
      <w:r w:rsidR="009B45FE">
        <w:rPr>
          <w:sz w:val="20"/>
          <w:lang w:bidi="ga-ie" w:val="ga-ie"/>
        </w:rPr>
        <w:t xml:space="preserve">        (e)</w:t>
      </w:r>
      <w:r w:rsidR="009B45FE">
        <w:rPr>
          <w:sz w:val="20"/>
          <w:lang w:bidi="ga-ie" w:val="ga-ie"/>
        </w:rPr>
        <w:tab/>
      </w:r>
      <w:r w:rsidR="009B45FE">
        <w:rPr>
          <w:sz w:val="20"/>
          <w:lang w:bidi="ga-ie" w:val="ga-ie"/>
        </w:rPr>
        <w:t xml:space="preserve">Ní mór gach íocaíocht airgid thirim a thaifeadadh ar admháil réamh-uimhrithe.  Tá leabhair admhálacha Imréitigh Bainc le fáil ón gCeannoifig (Státchiste).</w:t>
      </w:r>
    </w:p>
    <w:p xmlns:w="http://schemas.openxmlformats.org/wordprocessingml/2006/main" w:rsidR="009B45FE" w:rsidRPr="009B45FE" w:rsidRDefault="009B45FE" w:rsidP="00C65BB5">
      <w:pPr>
        <w:shd w:val="clear" w:color="auto" w:fill="FFFFFF"/>
        <w:spacing w:after="0"/>
        <w:jc w:val="both"/>
        <w:rPr>
          <w:rFonts w:eastAsia="Times New Roman" w:cstheme="minorHAnsi"/>
          <w:sz w:val="20"/>
          <w:szCs w:val="20"/>
          <w:lang w:eastAsia="en-IE"/>
        </w:rPr>
      </w:pPr>
      <w:r>
        <w:rPr>
          <w:sz w:val="20"/>
          <w:lang w:bidi="ga-ie" w:val="ga-ie"/>
        </w:rPr>
        <w:tab/>
      </w:r>
      <w:r>
        <w:rPr>
          <w:sz w:val="20"/>
          <w:lang w:bidi="ga-ie" w:val="ga-ie"/>
        </w:rPr>
        <w:t xml:space="preserve"/>
      </w:r>
    </w:p>
    <w:p xmlns:w="http://schemas.openxmlformats.org/wordprocessingml/2006/main" w:rsidR="00D76F85" w:rsidRPr="002475E5" w:rsidRDefault="00D76F85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sz w:val="20"/>
          <w:lang w:bidi="ga-ie" w:val="ga-ie"/>
        </w:rPr>
        <w:t xml:space="preserve">Is gá an cúlchnap a oibriú trí chuntas bainc </w:t>
      </w:r>
      <w:r w:rsidRPr="002475E5">
        <w:rPr>
          <w:b/>
          <w:sz w:val="20"/>
          <w:lang w:bidi="ga-ie" w:val="ga-ie"/>
        </w:rPr>
        <w:t xml:space="preserve">gnó</w:t>
      </w:r>
      <w:r w:rsidRPr="002475E5">
        <w:rPr>
          <w:sz w:val="20"/>
          <w:lang w:bidi="ga-ie" w:val="ga-ie"/>
        </w:rPr>
        <w:t xml:space="preserve"> in ainm an ionaid/na scoile, mar shampla, Cuntas Scoile Choláiste Pobail Bhaile Brigín.</w:t>
      </w:r>
    </w:p>
    <w:p xmlns:w="http://schemas.openxmlformats.org/wordprocessingml/2006/main" w:rsidR="008733C6" w:rsidRPr="002475E5" w:rsidRDefault="008733C6" w:rsidP="00DE4543">
      <w:pPr>
        <w:pStyle w:val="ListParagraph"/>
        <w:spacing w:line="240" w:lineRule="auto"/>
        <w:jc w:val="both"/>
        <w:rPr>
          <w:rFonts w:cstheme="minorHAnsi"/>
          <w:sz w:val="20"/>
          <w:szCs w:val="20"/>
        </w:rPr>
      </w:pPr>
    </w:p>
    <w:p xmlns:w="http://schemas.openxmlformats.org/wordprocessingml/2006/main" w:rsidR="00B77B4E" w:rsidRPr="002475E5" w:rsidRDefault="008733C6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sz w:val="20"/>
          <w:lang w:bidi="ga-ie" w:val="ga-ie"/>
        </w:rPr>
        <w:t xml:space="preserve">Is gá airgead ó aon fhoinse eile a aistriú chuig an gCeannoifig.  Ní féidir an t-airgead sin a choinneáil i gcuntas bainc an ionaid/na scoile.</w:t>
      </w:r>
    </w:p>
    <w:p xmlns:w="http://schemas.openxmlformats.org/wordprocessingml/2006/main" w:rsidR="00B77B4E" w:rsidRPr="002475E5" w:rsidRDefault="00B77B4E" w:rsidP="00DE4543">
      <w:pPr>
        <w:pStyle w:val="ListParagraph"/>
        <w:jc w:val="both"/>
        <w:rPr>
          <w:rFonts w:cstheme="minorHAnsi"/>
          <w:sz w:val="20"/>
          <w:szCs w:val="20"/>
        </w:rPr>
      </w:pPr>
    </w:p>
    <w:p xmlns:w="http://schemas.openxmlformats.org/wordprocessingml/2006/main" w:rsidR="00365EDB" w:rsidRDefault="00D76F85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sz w:val="20"/>
          <w:lang w:bidi="ga-ie" w:val="ga-ie"/>
        </w:rPr>
        <w:t xml:space="preserve">Is gá beirt shínitheoirí ar a laghad a bheith ar an gcuntas, cé nach dteastaíonn ach síniú amháin ar sheic.</w:t>
      </w:r>
    </w:p>
    <w:p xmlns:w="http://schemas.openxmlformats.org/wordprocessingml/2006/main" w:rsidR="00365EDB" w:rsidRPr="00365EDB" w:rsidRDefault="00365EDB" w:rsidP="00365EDB">
      <w:pPr>
        <w:pStyle w:val="ListParagraph"/>
        <w:rPr>
          <w:rFonts w:cstheme="minorHAnsi"/>
          <w:sz w:val="20"/>
          <w:szCs w:val="20"/>
        </w:rPr>
      </w:pPr>
    </w:p>
    <w:p xmlns:w="http://schemas.openxmlformats.org/wordprocessingml/2006/main" w:rsidR="004D7528" w:rsidRDefault="00365EDB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sz w:val="20"/>
          <w:lang w:bidi="ga-ie" w:val="ga-ie"/>
        </w:rPr>
        <w:t xml:space="preserve">Ní ceart aon Chártaí Creidmheasa a oibriú ar chuntas bainc na scoile.</w:t>
      </w:r>
    </w:p>
    <w:p xmlns:w="http://schemas.openxmlformats.org/wordprocessingml/2006/main" w:rsidR="004D7528" w:rsidRPr="004D7528" w:rsidRDefault="004D7528" w:rsidP="004D7528">
      <w:pPr>
        <w:pStyle w:val="ListParagraph"/>
        <w:rPr>
          <w:rFonts w:cstheme="minorHAnsi"/>
          <w:sz w:val="20"/>
          <w:szCs w:val="20"/>
        </w:rPr>
      </w:pPr>
    </w:p>
    <w:p xmlns:w="http://schemas.openxmlformats.org/wordprocessingml/2006/main" w:rsidR="001013A0" w:rsidRPr="002475E5" w:rsidRDefault="004D7528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sz w:val="20"/>
          <w:lang w:bidi="ga-ie" w:val="ga-ie"/>
        </w:rPr>
        <w:t xml:space="preserve">Níl ceart go gcuirfí aon dochar díreach ar bun ar chuntas bainc na scoile ach amháin má bhaineann sé le táillí bainc.   </w:t>
      </w:r>
    </w:p>
    <w:p xmlns:w="http://schemas.openxmlformats.org/wordprocessingml/2006/main" w:rsidR="00D76F85" w:rsidRPr="002475E5" w:rsidRDefault="00D76F85" w:rsidP="00DE4543">
      <w:pPr>
        <w:pStyle w:val="ListParagraph"/>
        <w:jc w:val="both"/>
        <w:rPr>
          <w:rFonts w:cstheme="minorHAnsi"/>
          <w:sz w:val="20"/>
          <w:szCs w:val="20"/>
        </w:rPr>
      </w:pPr>
    </w:p>
    <w:p xmlns:w="http://schemas.openxmlformats.org/wordprocessingml/2006/main" w:rsidR="00D76F85" w:rsidRPr="002475E5" w:rsidRDefault="00D76F85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sz w:val="20"/>
          <w:lang w:bidi="ga-ie" w:val="ga-ie"/>
        </w:rPr>
        <w:t xml:space="preserve">Is gá imréiteach bainc comhlánaithe agus ráiteas bainc scanta a sheoladh isteach in éineacht le gach éileamh.  </w:t>
      </w:r>
    </w:p>
    <w:p xmlns:w="http://schemas.openxmlformats.org/wordprocessingml/2006/main" w:rsidR="00D76F85" w:rsidRPr="002475E5" w:rsidRDefault="00D76F85" w:rsidP="00DE4543">
      <w:pPr>
        <w:pStyle w:val="ListParagraph"/>
        <w:jc w:val="both"/>
        <w:rPr>
          <w:rFonts w:cstheme="minorHAnsi"/>
          <w:sz w:val="20"/>
          <w:szCs w:val="20"/>
        </w:rPr>
      </w:pPr>
    </w:p>
    <w:p xmlns:w="http://schemas.openxmlformats.org/wordprocessingml/2006/main" w:rsidR="00D76F85" w:rsidRPr="002475E5" w:rsidRDefault="00D76F85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sz w:val="20"/>
          <w:lang w:bidi="ga-ie" w:val="ga-ie"/>
        </w:rPr>
        <w:t xml:space="preserve">Is gá go mbeadh an t-iarmhéid tosaigh agus an t-iarmhéid deiridh ar an ráiteas bainc ag teacht leis an imréiteach bainc comhlánaithe ar líne.  Mura bhfuil, diúltófar dó.</w:t>
      </w:r>
    </w:p>
    <w:p xmlns:w="http://schemas.openxmlformats.org/wordprocessingml/2006/main" w:rsidR="00D76F85" w:rsidRPr="002475E5" w:rsidRDefault="00D76F85" w:rsidP="00DE4543">
      <w:pPr>
        <w:pStyle w:val="ListParagraph"/>
        <w:jc w:val="both"/>
        <w:rPr>
          <w:rFonts w:cstheme="minorHAnsi"/>
          <w:sz w:val="20"/>
          <w:szCs w:val="20"/>
        </w:rPr>
      </w:pPr>
    </w:p>
    <w:p xmlns:w="http://schemas.openxmlformats.org/wordprocessingml/2006/main" w:rsidR="00D76F85" w:rsidRPr="002475E5" w:rsidRDefault="00D76F85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sz w:val="20"/>
          <w:lang w:bidi="ga-ie" w:val="ga-ie"/>
        </w:rPr>
        <w:t xml:space="preserve">Ní féidir aon suim a athsholáthar ach amháin suim a bhfuil taifead ann ina leith gur caitheadh í.   Ní féidir aon seiceanna a éileamh ach amháin an líon seiceanna a briseadh.</w:t>
      </w:r>
    </w:p>
    <w:p xmlns:w="http://schemas.openxmlformats.org/wordprocessingml/2006/main" w:rsidR="00D76F85" w:rsidRPr="002475E5" w:rsidRDefault="00D76F85" w:rsidP="00DE4543">
      <w:pPr>
        <w:pStyle w:val="ListParagraph"/>
        <w:jc w:val="both"/>
        <w:rPr>
          <w:rFonts w:cstheme="minorHAnsi"/>
          <w:sz w:val="20"/>
          <w:szCs w:val="20"/>
        </w:rPr>
      </w:pPr>
    </w:p>
    <w:p xmlns:w="http://schemas.openxmlformats.org/wordprocessingml/2006/main" w:rsidR="00D76F85" w:rsidRPr="002475E5" w:rsidRDefault="00D76F85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sz w:val="20"/>
          <w:lang w:bidi="ga-ie" w:val="ga-ie"/>
        </w:rPr>
        <w:t xml:space="preserve">De réir rialúcháin atá i bhfeidhm, is gá na ríomhanna uile a bheith ag teacht lena bhfuil sa chúlchnap.   </w:t>
      </w:r>
    </w:p>
    <w:p xmlns:w="http://schemas.openxmlformats.org/wordprocessingml/2006/main" w:rsidR="00D76F85" w:rsidRPr="002475E5" w:rsidRDefault="00D76F85" w:rsidP="00DE4543">
      <w:pPr>
        <w:pStyle w:val="ListParagraph"/>
        <w:jc w:val="both"/>
        <w:rPr>
          <w:rFonts w:cstheme="minorHAnsi"/>
          <w:sz w:val="20"/>
          <w:szCs w:val="20"/>
        </w:rPr>
      </w:pPr>
    </w:p>
    <w:p xmlns:w="http://schemas.openxmlformats.org/wordprocessingml/2006/main" w:rsidR="00D76F85" w:rsidRPr="002475E5" w:rsidRDefault="00D76F85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sz w:val="20"/>
          <w:lang w:bidi="ga-ie" w:val="ga-ie"/>
        </w:rPr>
        <w:t xml:space="preserve">Ní thabharfaidh an córas cead imréiteach bainc a sheoladh gan an ráiteas bainc a bheith ceangailte leis.</w:t>
      </w:r>
    </w:p>
    <w:p xmlns:w="http://schemas.openxmlformats.org/wordprocessingml/2006/main" w:rsidR="00D76F85" w:rsidRPr="002475E5" w:rsidRDefault="00D76F85" w:rsidP="00DE4543">
      <w:pPr>
        <w:pStyle w:val="ListParagraph"/>
        <w:jc w:val="both"/>
        <w:rPr>
          <w:rFonts w:cstheme="minorHAnsi"/>
          <w:sz w:val="20"/>
          <w:szCs w:val="20"/>
        </w:rPr>
      </w:pPr>
    </w:p>
    <w:p xmlns:w="http://schemas.openxmlformats.org/wordprocessingml/2006/main" w:rsidR="00D76F85" w:rsidRPr="002475E5" w:rsidRDefault="00D76F85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sz w:val="20"/>
          <w:lang w:bidi="ga-ie" w:val="ga-ie"/>
        </w:rPr>
        <w:t xml:space="preserve">An té a thugann an t-imréiteach bainc chun críche, ní féidir leis ná léi an t-éileamh a cheadú.  Is gá go gcuirfí an t-éileamh ar aghaidh chuig duine eile, mar atá, an Comhordaitheoir/Bainisteoir/Príomhoide, lena cheadú.  </w:t>
      </w:r>
    </w:p>
    <w:p xmlns:w="http://schemas.openxmlformats.org/wordprocessingml/2006/main" w:rsidR="00D76F85" w:rsidRPr="002475E5" w:rsidRDefault="00D76F85" w:rsidP="00DE4543">
      <w:pPr>
        <w:pStyle w:val="ListParagraph"/>
        <w:jc w:val="both"/>
        <w:rPr>
          <w:rFonts w:cstheme="minorHAnsi"/>
          <w:sz w:val="20"/>
          <w:szCs w:val="20"/>
        </w:rPr>
      </w:pPr>
    </w:p>
    <w:p xmlns:w="http://schemas.openxmlformats.org/wordprocessingml/2006/main" w:rsidR="00D76F85" w:rsidRPr="002475E5" w:rsidRDefault="00D76F85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sz w:val="20"/>
          <w:lang w:bidi="ga-ie" w:val="ga-ie"/>
        </w:rPr>
        <w:t xml:space="preserve">Ní mór gach íocaíocht atá liostaithe ar an imréiteach bainc a chódú i gceart.</w:t>
      </w:r>
    </w:p>
    <w:p xmlns:w="http://schemas.openxmlformats.org/wordprocessingml/2006/main" w:rsidR="00D76F85" w:rsidRPr="002475E5" w:rsidRDefault="00D76F85" w:rsidP="00DE4543">
      <w:pPr>
        <w:pStyle w:val="ListParagraph"/>
        <w:ind w:left="360"/>
        <w:jc w:val="both"/>
        <w:rPr>
          <w:rFonts w:cstheme="minorHAnsi"/>
          <w:sz w:val="20"/>
          <w:szCs w:val="20"/>
        </w:rPr>
      </w:pPr>
    </w:p>
    <w:p xmlns:w="http://schemas.openxmlformats.org/wordprocessingml/2006/main" w:rsidR="00D76F85" w:rsidRPr="002475E5" w:rsidRDefault="00D76F85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sz w:val="20"/>
          <w:lang w:bidi="ga-ie" w:val="ga-ie"/>
        </w:rPr>
        <w:t xml:space="preserve">Déanfar gach scoil/ionad a iniúchadh go tréimhsiúil i rith na bliana. Ba cheart bunchóipeanna uile na ndoiciméad bunaidh, mar shampla, ráitis bhainc, dearbháin réamh-uimhrithe agus admhálacha, a choinneáil go háitiúil agus a chur ar fáil má theastaíonn siad chun críche iniúchóireachta.  </w:t>
      </w:r>
    </w:p>
    <w:p xmlns:w="http://schemas.openxmlformats.org/wordprocessingml/2006/main" w:rsidR="00D76F85" w:rsidRPr="002475E5" w:rsidRDefault="00D76F85" w:rsidP="00DE4543">
      <w:pPr>
        <w:pStyle w:val="ListParagraph"/>
        <w:ind w:left="360"/>
        <w:jc w:val="both"/>
        <w:rPr>
          <w:rFonts w:cstheme="minorHAnsi"/>
          <w:sz w:val="20"/>
          <w:szCs w:val="20"/>
        </w:rPr>
      </w:pPr>
    </w:p>
    <w:p xmlns:w="http://schemas.openxmlformats.org/wordprocessingml/2006/main" w:rsidR="00D76F85" w:rsidRPr="002475E5" w:rsidRDefault="00D76F85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sz w:val="20"/>
          <w:lang w:bidi="ga-ie" w:val="ga-ie"/>
        </w:rPr>
        <w:t xml:space="preserve">A luaithe a cheadaíonn an Comhordaitheoir/Bainisteoir/Príomhoide an t-éileamh tríd an gcóras FIDO tar éis do a bheith seolta isteach, déanfar an cúlchnap a athsholáthar sa chéad rith creidiúnaithe eile.   </w:t>
      </w:r>
    </w:p>
    <w:p xmlns:w="http://schemas.openxmlformats.org/wordprocessingml/2006/main" w:rsidR="00D76F85" w:rsidRPr="002475E5" w:rsidRDefault="00D76F85" w:rsidP="00DE4543">
      <w:pPr>
        <w:pStyle w:val="ListParagraph"/>
        <w:ind w:left="360"/>
        <w:jc w:val="both"/>
        <w:rPr>
          <w:rFonts w:cstheme="minorHAnsi"/>
          <w:sz w:val="20"/>
          <w:szCs w:val="20"/>
        </w:rPr>
      </w:pPr>
    </w:p>
    <w:p xmlns:w="http://schemas.openxmlformats.org/wordprocessingml/2006/main" w:rsidR="00D76F85" w:rsidRPr="002475E5" w:rsidRDefault="00D76F85" w:rsidP="00DE4543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475E5">
        <w:rPr>
          <w:sz w:val="20"/>
          <w:lang w:bidi="ga-ie" w:val="ga-ie"/>
        </w:rPr>
        <w:t xml:space="preserve">Ní ceart go sáródh íocaíochtaí aonair €400.00.  Tá cead íocaíochtaí aon uaire a dhéanamh áit ar gá, ach ní ceart amhlaidh a dhéanamh ach amháin i gcásanna thar a bheith eisceachtúil.</w:t>
      </w:r>
    </w:p>
    <w:p xmlns:w="http://schemas.openxmlformats.org/wordprocessingml/2006/main" w:rsidR="00D76F85" w:rsidRPr="002475E5" w:rsidRDefault="00D76F85" w:rsidP="00DE4543">
      <w:pPr>
        <w:pStyle w:val="ListParagraph"/>
        <w:jc w:val="both"/>
        <w:rPr>
          <w:rFonts w:cstheme="minorHAnsi"/>
          <w:sz w:val="20"/>
          <w:szCs w:val="20"/>
        </w:rPr>
      </w:pPr>
    </w:p>
    <w:p xmlns:w="http://schemas.openxmlformats.org/wordprocessingml/2006/main" w:rsidR="00532024" w:rsidRPr="00532024" w:rsidRDefault="00D76F85" w:rsidP="00CA3D2E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32024">
        <w:rPr>
          <w:sz w:val="20"/>
          <w:lang w:bidi="ga-ie" w:val="ga-ie"/>
        </w:rPr>
        <w:t xml:space="preserve">Ní ceart airgead tirim a íoc amach gan admháil.  Ní mór an bosca airgid thirim a choinneáil i dtimpeallacht shlán shábháilte.  Chuige sin, ba cheart saoráidí amhail taisceadán a bheith ar fáil i ngach scoil/ionad.  Is riachtanas árachais é saoráidí taisceadáin a bheith ann.  Bí cinnte nach bhfuil an teorainn airgead thirim atá ceadaithe ag d’árachóir á sárú agat. </w:t>
      </w:r>
    </w:p>
    <w:p xmlns:w="http://schemas.openxmlformats.org/wordprocessingml/2006/main" w:rsidR="00D76F85" w:rsidRDefault="00D76F85" w:rsidP="00532024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475E5">
        <w:rPr>
          <w:sz w:val="20"/>
          <w:lang w:bidi="ga-ie" w:val="ga-ie"/>
        </w:rPr>
        <w:t xml:space="preserve">Ní ceart rótharraingt a bheith ar chuntais bhainc in aon chúinse.  </w:t>
      </w:r>
    </w:p>
    <w:p xmlns:w="http://schemas.openxmlformats.org/wordprocessingml/2006/main" w:rsidR="00A74957" w:rsidRPr="00A74957" w:rsidRDefault="00A74957" w:rsidP="00A74957">
      <w:pPr>
        <w:pStyle w:val="ListParagraph"/>
        <w:rPr>
          <w:rFonts w:cstheme="minorHAnsi"/>
          <w:sz w:val="20"/>
          <w:szCs w:val="20"/>
        </w:rPr>
      </w:pPr>
    </w:p>
    <w:p xmlns:w="http://schemas.openxmlformats.org/wordprocessingml/2006/main" w:rsidR="00A74957" w:rsidRPr="002475E5" w:rsidRDefault="00A74957" w:rsidP="00A74957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tbl xmlns:w="http://schemas.openxmlformats.org/wordprocessingml/2006/main"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5"/>
      </w:tblGrid>
      <w:tr w:rsidR="00D76F85" w:rsidRPr="002475E5" w:rsidTr="001C7011">
        <w:trPr>
          <w:trHeight w:val="115"/>
        </w:trPr>
        <w:tc>
          <w:tcPr>
            <w:tcW w:w="8835" w:type="dxa"/>
            <w:shd w:val="pct12" w:color="auto" w:fill="auto"/>
          </w:tcPr>
          <w:p w:rsidR="009E553B" w:rsidRPr="002475E5" w:rsidRDefault="009E553B" w:rsidP="001C7011">
            <w:pPr>
              <w:rPr>
                <w:rFonts w:cstheme="minorHAnsi"/>
                <w:b/>
                <w:sz w:val="24"/>
                <w:szCs w:val="24"/>
              </w:rPr>
            </w:pPr>
          </w:p>
          <w:p w:rsidR="00D76F85" w:rsidRPr="00A74957" w:rsidRDefault="00A74957" w:rsidP="00A74957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="00D76F85" w:rsidRPr="00A74957">
              <w:rPr>
                <w:b/>
                <w:sz w:val="24"/>
                <w:lang w:bidi="ga-ie" w:val="ga-ie"/>
              </w:rPr>
              <w:t xml:space="preserve">  LE COINNEÁIL AG AN IONAD/SCOIL:</w:t>
            </w:r>
          </w:p>
          <w:p w:rsidR="00D76F85" w:rsidRPr="002475E5" w:rsidRDefault="00124133" w:rsidP="001C7011">
            <w:pPr>
              <w:rPr>
                <w:rFonts w:cstheme="minorHAnsi"/>
                <w:sz w:val="20"/>
                <w:szCs w:val="20"/>
              </w:rPr>
            </w:pPr>
            <w:r w:rsidRPr="002475E5">
              <w:rPr>
                <w:sz w:val="20"/>
                <w:lang w:bidi="ga-ie" w:val="ga-ie"/>
              </w:rPr>
              <w:t xml:space="preserve">Is gá go gcoimeádfaí san ionad/scoil cóipeanna de dhearbháin réamh-uimhrithe agus admhálacha bunaidh a d’eisigh BOOÁCDL.  Ba cheart iad a cheangal de chóip na hachoimre imréitigh bainc arna giniúint ag an gceadaitheoir, mar aon leis na ráitis bhainc ábhartha ar bhonn míosa/coicíse, agus ba cheart iad a chomhdú dá réir – ord míosa agus bliana.</w:t>
            </w:r>
          </w:p>
          <w:p w:rsidR="00D76F85" w:rsidRPr="002475E5" w:rsidRDefault="00D76F85" w:rsidP="001C7011">
            <w:pPr>
              <w:rPr>
                <w:rFonts w:cstheme="minorHAnsi"/>
                <w:sz w:val="20"/>
                <w:szCs w:val="20"/>
              </w:rPr>
            </w:pPr>
            <w:r w:rsidRPr="002475E5">
              <w:rPr>
                <w:sz w:val="20"/>
                <w:lang w:bidi="ga-ie" w:val="ga-ie"/>
              </w:rPr>
              <w:t xml:space="preserve">Ní mór cur síos ar na míreanna ceannaithe a scríobh ar an dearbhán airgid thirim mura bhfuil sin liostaithe cheana ar an admháil/na hadmhálacha. </w:t>
            </w:r>
          </w:p>
          <w:p w:rsidR="00D76F85" w:rsidRPr="002475E5" w:rsidRDefault="00D76F85" w:rsidP="001C7011">
            <w:pPr>
              <w:rPr>
                <w:rFonts w:cstheme="minorHAnsi"/>
                <w:sz w:val="20"/>
                <w:szCs w:val="20"/>
              </w:rPr>
            </w:pPr>
            <w:r w:rsidRPr="002475E5">
              <w:rPr>
                <w:sz w:val="20"/>
                <w:lang w:bidi="ga-ie" w:val="ga-ie"/>
              </w:rPr>
              <w:t xml:space="preserve">Ní mór admháil bhunaidh ina léirítear méid an chostais, dáta an idirbhirt agus cur síos ar na hearraí a bheith ceangailte den dearbhán.</w:t>
            </w:r>
          </w:p>
          <w:p w:rsidR="00D76F85" w:rsidRPr="002475E5" w:rsidRDefault="00D76F85" w:rsidP="001C7011">
            <w:pPr>
              <w:rPr>
                <w:rFonts w:cstheme="minorHAnsi"/>
                <w:sz w:val="20"/>
                <w:szCs w:val="20"/>
              </w:rPr>
            </w:pPr>
            <w:r w:rsidRPr="002475E5">
              <w:rPr>
                <w:sz w:val="20"/>
                <w:lang w:bidi="ga-ie" w:val="ga-ie"/>
              </w:rPr>
              <w:t xml:space="preserve">Is gá don cheannaitheoir gach dearbhán a shíniú.  Caithfidh an Príomhoide/Bainisteoir gach dearbhán a chomhshíniú nó a (h)inisealacha a chur leis.</w:t>
            </w:r>
          </w:p>
          <w:p w:rsidR="00D76F85" w:rsidRPr="002475E5" w:rsidRDefault="00D76F85" w:rsidP="009E553B">
            <w:pPr>
              <w:rPr>
                <w:rFonts w:cstheme="minorHAnsi"/>
                <w:sz w:val="24"/>
                <w:szCs w:val="24"/>
              </w:rPr>
            </w:pPr>
            <w:r w:rsidRPr="002475E5">
              <w:rPr>
                <w:sz w:val="20"/>
                <w:lang w:bidi="ga-ie" w:val="ga-ie"/>
              </w:rPr>
              <w:t xml:space="preserve">De réir mar a éilíonn an tArd-Reachtaire Cuntas agus Ciste, is gá do gach scoil/ionad sonraí maidir le caiteachas bhanc na scoile a choimeád ar feadh thréimhse sé bliana ar a laghad chun críche iniúchóireachta.  Má bhaineann an caiteachas le cláir Chiste Sóisialta na hEorpa (ESF), áfach, ba cheart na sonraí a choinneáil ar feadh 13 bhliain ar a laghad.</w:t>
            </w:r>
          </w:p>
        </w:tc>
      </w:tr>
    </w:tbl>
    <w:p xmlns:w="http://schemas.openxmlformats.org/wordprocessingml/2006/main" w:rsidR="00D76F85" w:rsidRDefault="00D76F85" w:rsidP="00D76F85">
      <w:pPr>
        <w:contextualSpacing/>
        <w:jc w:val="both"/>
        <w:rPr>
          <w:rFonts w:ascii="Arial" w:hAnsi="Arial" w:cs="Arial"/>
          <w:sz w:val="24"/>
          <w:szCs w:val="24"/>
        </w:rPr>
      </w:pPr>
    </w:p>
    <w:p xmlns:w="http://schemas.openxmlformats.org/wordprocessingml/2006/main" w:rsidR="002475E5" w:rsidRDefault="002475E5" w:rsidP="00D76F85">
      <w:pPr>
        <w:contextualSpacing/>
        <w:jc w:val="both"/>
        <w:rPr>
          <w:rFonts w:ascii="Arial" w:hAnsi="Arial" w:cs="Arial"/>
          <w:sz w:val="24"/>
          <w:szCs w:val="24"/>
        </w:rPr>
      </w:pPr>
    </w:p>
    <w:p xmlns:w="http://schemas.openxmlformats.org/wordprocessingml/2006/main" w:rsidR="00A74957" w:rsidRDefault="00A74957" w:rsidP="00D76F85">
      <w:pPr>
        <w:contextualSpacing/>
        <w:jc w:val="both"/>
        <w:rPr>
          <w:rFonts w:ascii="Arial" w:hAnsi="Arial" w:cs="Arial"/>
          <w:sz w:val="24"/>
          <w:szCs w:val="24"/>
        </w:rPr>
      </w:pPr>
    </w:p>
    <w:p xmlns:w="http://schemas.openxmlformats.org/wordprocessingml/2006/main" w:rsidR="00A74957" w:rsidRDefault="00A74957" w:rsidP="00D76F85">
      <w:pPr>
        <w:contextualSpacing/>
        <w:jc w:val="both"/>
        <w:rPr>
          <w:rFonts w:ascii="Arial" w:hAnsi="Arial" w:cs="Arial"/>
          <w:sz w:val="24"/>
          <w:szCs w:val="24"/>
        </w:rPr>
      </w:pPr>
    </w:p>
    <w:p xmlns:w="http://schemas.openxmlformats.org/wordprocessingml/2006/main" w:rsidR="00A74957" w:rsidRDefault="00A74957" w:rsidP="00D76F85">
      <w:pPr>
        <w:contextualSpacing/>
        <w:jc w:val="both"/>
        <w:rPr>
          <w:rFonts w:ascii="Arial" w:hAnsi="Arial" w:cs="Arial"/>
          <w:sz w:val="24"/>
          <w:szCs w:val="24"/>
        </w:rPr>
      </w:pPr>
    </w:p>
    <w:p xmlns:w="http://schemas.openxmlformats.org/wordprocessingml/2006/main" w:rsidR="00A74957" w:rsidRDefault="00A74957" w:rsidP="00D76F85">
      <w:pPr>
        <w:contextualSpacing/>
        <w:jc w:val="both"/>
        <w:rPr>
          <w:rFonts w:ascii="Arial" w:hAnsi="Arial" w:cs="Arial"/>
          <w:sz w:val="24"/>
          <w:szCs w:val="24"/>
        </w:rPr>
      </w:pPr>
    </w:p>
    <w:p xmlns:w="http://schemas.openxmlformats.org/wordprocessingml/2006/main" w:rsidR="00C66D05" w:rsidRPr="00216615" w:rsidRDefault="00C66D05" w:rsidP="00A3482E">
      <w:pPr>
        <w:rPr>
          <w:rFonts w:ascii="Arial" w:hAnsi="Arial" w:cs="Arial"/>
          <w:sz w:val="24"/>
          <w:szCs w:val="24"/>
        </w:rPr>
      </w:pPr>
    </w:p>
    <w:sectPr xmlns:w="http://schemas.openxmlformats.org/wordprocessingml/2006/main" w:rsidR="00C66D05" w:rsidRPr="00216615" w:rsidSect="00532024">
      <w:headerReference w:type="default" r:id="rId10"/>
      <w:footerReference w:type="default" r:id="rId11"/>
      <w:pgSz w:w="11906" w:h="16838" w:code="9"/>
      <w:pgMar w:top="567" w:right="1077" w:bottom="284" w:left="107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98D" w:rsidRDefault="0083698D" w:rsidP="00D7052D">
      <w:pPr>
        <w:spacing w:after="0" w:line="240" w:lineRule="auto"/>
      </w:pPr>
      <w:r>
        <w:separator/>
      </w:r>
    </w:p>
  </w:endnote>
  <w:endnote w:type="continuationSeparator" w:id="0">
    <w:p w:rsidR="0083698D" w:rsidRDefault="0083698D" w:rsidP="00D7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sdt>
    <w:sdtPr>
      <w:id w:val="-18980375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3482E" w:rsidRDefault="00790192" w:rsidP="005F6380">
            <w:pPr>
              <w:pStyle w:val="Footer"/>
            </w:pPr>
            <w:r>
              <w:rPr>
                <w:lang w:bidi="ga-ie" w:val="ga-ie"/>
              </w:rPr>
              <w:t xml:space="preserve">2019 V. 2</w:t>
            </w:r>
            <w:r>
              <w:rPr>
                <w:lang w:bidi="ga-ie" w:val="ga-ie"/>
              </w:rPr>
              <w:tab/>
            </w:r>
            <w:r>
              <w:rPr>
                <w:lang w:bidi="ga-ie" w:val="ga-ie"/>
              </w:rPr>
              <w:t xml:space="preserve">Leathanach </w:t>
            </w:r>
            <w:r w:rsidR="00A3482E">
              <w:rPr>
                <w:b/>
                <w:sz w:val="24"/>
                <w:lang w:bidi="ga-ie" w:val="ga-ie"/>
              </w:rPr>
              <w:fldChar w:fldCharType="begin"/>
            </w:r>
            <w:r w:rsidR="00A3482E">
              <w:rPr>
                <w:b/>
                <w:lang w:bidi="ga-ie" w:val="ga-ie"/>
              </w:rPr>
              <w:instrText xml:space="preserve"> PAGE </w:instrText>
            </w:r>
            <w:r w:rsidR="00A3482E">
              <w:rPr>
                <w:b/>
                <w:sz w:val="24"/>
                <w:lang w:bidi="ga-ie" w:val="ga-ie"/>
              </w:rPr>
              <w:fldChar w:fldCharType="separate"/>
            </w:r>
            <w:r w:rsidR="0043042E">
              <w:rPr>
                <w:b/>
                <w:noProof/>
                <w:lang w:bidi="ga-ie" w:val="ga-ie"/>
              </w:rPr>
              <w:t>4</w:t>
            </w:r>
            <w:r w:rsidR="00A3482E">
              <w:rPr>
                <w:b/>
                <w:sz w:val="24"/>
                <w:lang w:bidi="ga-ie" w:val="ga-ie"/>
              </w:rPr>
              <w:fldChar w:fldCharType="end"/>
            </w:r>
            <w:r>
              <w:rPr>
                <w:lang w:bidi="ga-ie" w:val="ga-ie"/>
              </w:rPr>
              <w:t xml:space="preserve"> de </w:t>
            </w:r>
            <w:r w:rsidR="00A3482E">
              <w:rPr>
                <w:b/>
                <w:sz w:val="24"/>
                <w:lang w:bidi="ga-ie" w:val="ga-ie"/>
              </w:rPr>
              <w:fldChar w:fldCharType="begin"/>
            </w:r>
            <w:r w:rsidR="00A3482E">
              <w:rPr>
                <w:b/>
                <w:lang w:bidi="ga-ie" w:val="ga-ie"/>
              </w:rPr>
              <w:instrText xml:space="preserve"> NUMPAGES  </w:instrText>
            </w:r>
            <w:r w:rsidR="00A3482E">
              <w:rPr>
                <w:b/>
                <w:sz w:val="24"/>
                <w:lang w:bidi="ga-ie" w:val="ga-ie"/>
              </w:rPr>
              <w:fldChar w:fldCharType="separate"/>
            </w:r>
            <w:r w:rsidR="0043042E">
              <w:rPr>
                <w:b/>
                <w:noProof/>
                <w:lang w:bidi="ga-ie" w:val="ga-ie"/>
              </w:rPr>
              <w:t>4</w:t>
            </w:r>
            <w:r w:rsidR="00A3482E">
              <w:rPr>
                <w:b/>
                <w:sz w:val="24"/>
                <w:lang w:bidi="ga-ie" w:val="ga-ie"/>
              </w:rPr>
              <w:fldChar w:fldCharType="end"/>
            </w:r>
          </w:p>
        </w:sdtContent>
      </w:sdt>
    </w:sdtContent>
  </w:sdt>
  <w:p w:rsidR="00A3482E" w:rsidRPr="007F6750" w:rsidRDefault="00A3482E">
    <w:pPr>
      <w:pStyle w:val="Footer"/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98D" w:rsidRDefault="0083698D" w:rsidP="00D7052D">
      <w:pPr>
        <w:spacing w:after="0" w:line="240" w:lineRule="auto"/>
      </w:pPr>
      <w:r>
        <w:separator/>
      </w:r>
    </w:p>
  </w:footnote>
  <w:footnote w:type="continuationSeparator" w:id="0">
    <w:p w:rsidR="0083698D" w:rsidRDefault="0083698D" w:rsidP="00D70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A3482E" w:rsidRDefault="00605D73" w:rsidP="007F6750">
    <w:pPr>
      <w:pStyle w:val="Header"/>
      <w:jc w:val="center"/>
      <w:rPr>
        <w:b/>
        <w:i/>
        <w:sz w:val="16"/>
        <w:szCs w:val="16"/>
        <w:lang w:val="en-GB"/>
      </w:rPr>
    </w:pPr>
    <w:r>
      <w:rPr>
        <w:b/>
        <w:i/>
        <w:sz w:val="16"/>
        <w:lang w:bidi="ga-ie" w:val="ga-ie"/>
      </w:rPr>
      <w:t xml:space="preserve">Bord Oideachais agus Oiliúna Átha Cliath agus Dhún Laoghaire, 1 Geata Thuain, Cearnóg Belgard Thoir, Tamhlacht, Baile Átha Cliath 24</w:t>
    </w:r>
  </w:p>
  <w:p w:rsidR="00A3482E" w:rsidRPr="007F6750" w:rsidRDefault="00A3482E" w:rsidP="007F6750">
    <w:pPr>
      <w:pStyle w:val="Header"/>
      <w:jc w:val="center"/>
      <w:rPr>
        <w:b/>
        <w:i/>
        <w:sz w:val="16"/>
        <w:szCs w:val="16"/>
        <w:lang w:val="en-GB"/>
      </w:rPr>
    </w:pPr>
    <w:r>
      <w:rPr>
        <w:b/>
        <w:i/>
        <w:sz w:val="16"/>
        <w:lang w:bidi="ga-ie" w:val="ga-ie"/>
      </w:rPr>
      <w:t xml:space="preserve">Teil:  01 4529600  Facs:  01 4515033  Gréasán:  </w:t>
    </w:r>
    <w:hyperlink r:id="rId1" w:history="1">
      <w:r w:rsidR="00605D73" w:rsidRPr="00E7409B">
        <w:rPr>
          <w:rStyle w:val="Hyperlink"/>
          <w:sz w:val="16"/>
          <w:b/>
          <w:i/>
          <w:lang w:bidi="ga-ie" w:val="ga-ie"/>
        </w:rPr>
        <w:t xml:space="preserve">www.</w:t>
      </w:r>
    </w:hyperlink>
    <w:r>
      <w:rPr>
        <w:rStyle w:val="Hyperlink"/>
        <w:b/>
        <w:i/>
        <w:sz w:val="16"/>
        <w:lang w:bidi="ga-ie" w:val="ga-ie"/>
      </w:rPr>
      <w:t xml:space="preserve">ddletb.ie</w:t>
    </w:r>
    <w:r>
      <w:rPr>
        <w:b/>
        <w:i/>
        <w:sz w:val="16"/>
        <w:lang w:bidi="ga-ie" w:val="ga-ie"/>
      </w:rPr>
      <w:t xml:space="preserve">  Ríomhphost:  info@ddletb.ie</w:t>
    </w:r>
  </w:p>
  <w:p w:rsidR="00A3482E" w:rsidRPr="007F6750" w:rsidRDefault="00A3482E" w:rsidP="007F6750">
    <w:pPr>
      <w:pStyle w:val="Header"/>
      <w:jc w:val="center"/>
      <w:rPr>
        <w:b/>
        <w:i/>
        <w:sz w:val="16"/>
        <w:szCs w:val="16"/>
        <w:lang w:val="en-GB"/>
      </w:rPr>
    </w:pPr>
    <w:r>
      <w:rPr>
        <w:b/>
        <w:i/>
        <w:sz w:val="16"/>
        <w:lang w:bidi="ga-ie" w:val="ga-ie"/>
      </w:rPr>
      <w:t xml:space="preserve">NÓSANNA IMEACHTA DON CHÓRAS BAINISTÍOCHTA BANC AGUS AIRGID THIRIM (FIDO)  – Cuntas Bainc an Ionaid/na Scoile</w:t>
    </w:r>
  </w:p>
  <w:p w:rsidR="00A3482E" w:rsidRPr="007F6750" w:rsidRDefault="00A3482E" w:rsidP="007F6750">
    <w:pPr>
      <w:pStyle w:val="Header"/>
      <w:jc w:val="center"/>
      <w:rPr>
        <w:lang w:val="en-GB"/>
      </w:rPr>
    </w:pPr>
    <w:r>
      <w:rPr>
        <w:b/>
        <w:i/>
        <w:lang w:bidi="ga-ie" w:val="ga-ie"/>
      </w:rPr>
      <w:t xml:space="preserve">--------------------------</w:t>
    </w:r>
  </w:p>
</w:hdr>
</file>

<file path=word/numbering.xml><?xml version="1.0" encoding="utf-8"?>
<w:numbering xmlns:w="http://schemas.openxmlformats.org/wordprocessingml/2006/main"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:abstractNumId="0" w15:restartNumberingAfterBreak="0">
    <w:nsid w:val="03B56439"/>
    <w:multiLevelType w:val="hybridMultilevel"/>
    <w:tmpl w:val="32D2EB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1ACB"/>
    <w:multiLevelType w:val="hybridMultilevel"/>
    <w:tmpl w:val="744ACB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B6C"/>
    <w:multiLevelType w:val="hybridMultilevel"/>
    <w:tmpl w:val="0D1672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E1DC8"/>
    <w:multiLevelType w:val="hybridMultilevel"/>
    <w:tmpl w:val="F7BA377E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DA514A">
      <w:start w:val="8"/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599A"/>
    <w:multiLevelType w:val="hybridMultilevel"/>
    <w:tmpl w:val="C510922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C129A"/>
    <w:multiLevelType w:val="hybridMultilevel"/>
    <w:tmpl w:val="8EDE8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46304E"/>
    <w:multiLevelType w:val="hybridMultilevel"/>
    <w:tmpl w:val="37A04C34"/>
    <w:lvl w:ilvl="0" w:tplc="16D423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DF6C08"/>
    <w:multiLevelType w:val="hybridMultilevel"/>
    <w:tmpl w:val="B4243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001C3"/>
    <w:multiLevelType w:val="hybridMultilevel"/>
    <w:tmpl w:val="DF1000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D11B6"/>
    <w:multiLevelType w:val="hybridMultilevel"/>
    <w:tmpl w:val="6EEA94AE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3CA7C76"/>
    <w:multiLevelType w:val="hybridMultilevel"/>
    <w:tmpl w:val="2BC47D5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2C64B8"/>
    <w:multiLevelType w:val="hybridMultilevel"/>
    <w:tmpl w:val="A4FE1A52"/>
    <w:lvl w:ilvl="0" w:tplc="BF7819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9E1A74"/>
    <w:multiLevelType w:val="hybridMultilevel"/>
    <w:tmpl w:val="09BE41C0"/>
    <w:lvl w:ilvl="0" w:tplc="7414BB96">
      <w:start w:val="1"/>
      <w:numFmt w:val="upp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3E391A"/>
    <w:multiLevelType w:val="hybridMultilevel"/>
    <w:tmpl w:val="1CF41E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5760B"/>
    <w:multiLevelType w:val="hybridMultilevel"/>
    <w:tmpl w:val="25745F66"/>
    <w:lvl w:ilvl="0" w:tplc="E5269A98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BCC3849"/>
    <w:multiLevelType w:val="hybridMultilevel"/>
    <w:tmpl w:val="7DF6B9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F42A4"/>
    <w:multiLevelType w:val="hybridMultilevel"/>
    <w:tmpl w:val="1694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6"/>
  </w:num>
  <w:num w:numId="9">
    <w:abstractNumId w:val="10"/>
  </w:num>
  <w:num w:numId="10">
    <w:abstractNumId w:val="13"/>
  </w:num>
  <w:num w:numId="11">
    <w:abstractNumId w:val="14"/>
  </w:num>
  <w:num w:numId="12">
    <w:abstractNumId w:val="4"/>
  </w:num>
  <w:num w:numId="13">
    <w:abstractNumId w:val="11"/>
  </w:num>
  <w:num w:numId="14">
    <w:abstractNumId w:val="2"/>
  </w:num>
  <w:num w:numId="15">
    <w:abstractNumId w:val="15"/>
  </w:num>
  <w:num w:numId="16">
    <w:abstractNumId w:val="12"/>
  </w:num>
  <w:num w:numId="17">
    <w:abstractNumId w:val="8"/>
  </w:num>
  <w:num w:numId="18">
    <w:abstractNumId w:val="9"/>
  </w:num>
  <w:num w:numId="19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73"/>
    <w:rsid w:val="00010060"/>
    <w:rsid w:val="00014971"/>
    <w:rsid w:val="00022388"/>
    <w:rsid w:val="00027505"/>
    <w:rsid w:val="000408C5"/>
    <w:rsid w:val="00047480"/>
    <w:rsid w:val="00050E37"/>
    <w:rsid w:val="00062271"/>
    <w:rsid w:val="00065790"/>
    <w:rsid w:val="000939A4"/>
    <w:rsid w:val="000B1594"/>
    <w:rsid w:val="000B2A3B"/>
    <w:rsid w:val="000C2A32"/>
    <w:rsid w:val="000C56FA"/>
    <w:rsid w:val="000C66BC"/>
    <w:rsid w:val="000D7775"/>
    <w:rsid w:val="000E03DF"/>
    <w:rsid w:val="000F2709"/>
    <w:rsid w:val="000F6805"/>
    <w:rsid w:val="001013A0"/>
    <w:rsid w:val="00101A37"/>
    <w:rsid w:val="001060C8"/>
    <w:rsid w:val="00115701"/>
    <w:rsid w:val="00124133"/>
    <w:rsid w:val="001242BC"/>
    <w:rsid w:val="00134BE8"/>
    <w:rsid w:val="00135AB1"/>
    <w:rsid w:val="001649C5"/>
    <w:rsid w:val="00171CBD"/>
    <w:rsid w:val="00176311"/>
    <w:rsid w:val="0019053C"/>
    <w:rsid w:val="001A02F5"/>
    <w:rsid w:val="001A72CA"/>
    <w:rsid w:val="001B055F"/>
    <w:rsid w:val="001B7714"/>
    <w:rsid w:val="001C245D"/>
    <w:rsid w:val="001C7011"/>
    <w:rsid w:val="001C7073"/>
    <w:rsid w:val="001D349A"/>
    <w:rsid w:val="001E39C3"/>
    <w:rsid w:val="00200C5B"/>
    <w:rsid w:val="0020278B"/>
    <w:rsid w:val="002068F0"/>
    <w:rsid w:val="0021546D"/>
    <w:rsid w:val="002161E8"/>
    <w:rsid w:val="00216615"/>
    <w:rsid w:val="0022345F"/>
    <w:rsid w:val="00223B7F"/>
    <w:rsid w:val="00225AFE"/>
    <w:rsid w:val="002313BC"/>
    <w:rsid w:val="00232088"/>
    <w:rsid w:val="0024241E"/>
    <w:rsid w:val="0024633A"/>
    <w:rsid w:val="002475E5"/>
    <w:rsid w:val="00257B01"/>
    <w:rsid w:val="00281E59"/>
    <w:rsid w:val="00290BD4"/>
    <w:rsid w:val="002A6A34"/>
    <w:rsid w:val="002B3780"/>
    <w:rsid w:val="002B70FD"/>
    <w:rsid w:val="002D27D8"/>
    <w:rsid w:val="002E30D4"/>
    <w:rsid w:val="002E3769"/>
    <w:rsid w:val="002E4AD9"/>
    <w:rsid w:val="002E751B"/>
    <w:rsid w:val="00304635"/>
    <w:rsid w:val="0030710F"/>
    <w:rsid w:val="00307710"/>
    <w:rsid w:val="0031428B"/>
    <w:rsid w:val="00344694"/>
    <w:rsid w:val="0036153F"/>
    <w:rsid w:val="00365EDB"/>
    <w:rsid w:val="00386C42"/>
    <w:rsid w:val="003A1C2A"/>
    <w:rsid w:val="003A74F7"/>
    <w:rsid w:val="003B3AF6"/>
    <w:rsid w:val="003C11F7"/>
    <w:rsid w:val="003D0A22"/>
    <w:rsid w:val="003D5D1D"/>
    <w:rsid w:val="003D73CB"/>
    <w:rsid w:val="003D7748"/>
    <w:rsid w:val="003E393F"/>
    <w:rsid w:val="00425108"/>
    <w:rsid w:val="004274C9"/>
    <w:rsid w:val="0043042E"/>
    <w:rsid w:val="004315F6"/>
    <w:rsid w:val="00432839"/>
    <w:rsid w:val="00441A2D"/>
    <w:rsid w:val="00445A45"/>
    <w:rsid w:val="00472A53"/>
    <w:rsid w:val="00480594"/>
    <w:rsid w:val="00480E4A"/>
    <w:rsid w:val="00482BDE"/>
    <w:rsid w:val="00493DF2"/>
    <w:rsid w:val="00497FC9"/>
    <w:rsid w:val="004A0D2B"/>
    <w:rsid w:val="004B0219"/>
    <w:rsid w:val="004B2780"/>
    <w:rsid w:val="004D7528"/>
    <w:rsid w:val="004F0B26"/>
    <w:rsid w:val="004F6BAF"/>
    <w:rsid w:val="00505497"/>
    <w:rsid w:val="005068F3"/>
    <w:rsid w:val="00520831"/>
    <w:rsid w:val="005249E3"/>
    <w:rsid w:val="00532024"/>
    <w:rsid w:val="005413BF"/>
    <w:rsid w:val="00545C28"/>
    <w:rsid w:val="00553526"/>
    <w:rsid w:val="0055408E"/>
    <w:rsid w:val="00555406"/>
    <w:rsid w:val="005556A8"/>
    <w:rsid w:val="00577EEE"/>
    <w:rsid w:val="005808E6"/>
    <w:rsid w:val="00593AC9"/>
    <w:rsid w:val="005976DA"/>
    <w:rsid w:val="005B3DDD"/>
    <w:rsid w:val="005B5FD8"/>
    <w:rsid w:val="005C1339"/>
    <w:rsid w:val="005C5C92"/>
    <w:rsid w:val="005C5D06"/>
    <w:rsid w:val="005E54A7"/>
    <w:rsid w:val="005E5B70"/>
    <w:rsid w:val="005F6380"/>
    <w:rsid w:val="00605D73"/>
    <w:rsid w:val="00606F76"/>
    <w:rsid w:val="00614F49"/>
    <w:rsid w:val="00623F32"/>
    <w:rsid w:val="00634E6E"/>
    <w:rsid w:val="006362FF"/>
    <w:rsid w:val="00637BC8"/>
    <w:rsid w:val="00644995"/>
    <w:rsid w:val="00652CDA"/>
    <w:rsid w:val="006622A3"/>
    <w:rsid w:val="00664444"/>
    <w:rsid w:val="006659EE"/>
    <w:rsid w:val="00670498"/>
    <w:rsid w:val="006712BE"/>
    <w:rsid w:val="00694335"/>
    <w:rsid w:val="006A4882"/>
    <w:rsid w:val="006A648D"/>
    <w:rsid w:val="006D0CD4"/>
    <w:rsid w:val="006E3F31"/>
    <w:rsid w:val="006E6CCF"/>
    <w:rsid w:val="006F256B"/>
    <w:rsid w:val="007066F3"/>
    <w:rsid w:val="007111F4"/>
    <w:rsid w:val="00733089"/>
    <w:rsid w:val="00743918"/>
    <w:rsid w:val="00745E1F"/>
    <w:rsid w:val="00755AC7"/>
    <w:rsid w:val="00790192"/>
    <w:rsid w:val="007B091B"/>
    <w:rsid w:val="007B4C2B"/>
    <w:rsid w:val="007B5B71"/>
    <w:rsid w:val="007B69C9"/>
    <w:rsid w:val="007F35FC"/>
    <w:rsid w:val="007F6750"/>
    <w:rsid w:val="0080626F"/>
    <w:rsid w:val="00812B27"/>
    <w:rsid w:val="00820F15"/>
    <w:rsid w:val="00823158"/>
    <w:rsid w:val="008307C8"/>
    <w:rsid w:val="0083698D"/>
    <w:rsid w:val="0083790A"/>
    <w:rsid w:val="00843599"/>
    <w:rsid w:val="008619FF"/>
    <w:rsid w:val="008636D2"/>
    <w:rsid w:val="00864FC5"/>
    <w:rsid w:val="008733C6"/>
    <w:rsid w:val="00876907"/>
    <w:rsid w:val="008B0C91"/>
    <w:rsid w:val="008B7E74"/>
    <w:rsid w:val="008C79BE"/>
    <w:rsid w:val="008D69DD"/>
    <w:rsid w:val="008E7B9B"/>
    <w:rsid w:val="0091048D"/>
    <w:rsid w:val="009104CD"/>
    <w:rsid w:val="0091089F"/>
    <w:rsid w:val="00932510"/>
    <w:rsid w:val="00953A7A"/>
    <w:rsid w:val="0096588A"/>
    <w:rsid w:val="00984F3C"/>
    <w:rsid w:val="00995029"/>
    <w:rsid w:val="00996945"/>
    <w:rsid w:val="00997926"/>
    <w:rsid w:val="00997E0E"/>
    <w:rsid w:val="009A6DC0"/>
    <w:rsid w:val="009A7AF7"/>
    <w:rsid w:val="009B45FE"/>
    <w:rsid w:val="009C10C9"/>
    <w:rsid w:val="009C2C59"/>
    <w:rsid w:val="009D0085"/>
    <w:rsid w:val="009D0C10"/>
    <w:rsid w:val="009D2591"/>
    <w:rsid w:val="009D6960"/>
    <w:rsid w:val="009E553B"/>
    <w:rsid w:val="009E787A"/>
    <w:rsid w:val="00A3482E"/>
    <w:rsid w:val="00A3585C"/>
    <w:rsid w:val="00A36E6B"/>
    <w:rsid w:val="00A464BA"/>
    <w:rsid w:val="00A55A6D"/>
    <w:rsid w:val="00A64682"/>
    <w:rsid w:val="00A66198"/>
    <w:rsid w:val="00A74957"/>
    <w:rsid w:val="00A76F85"/>
    <w:rsid w:val="00A800B6"/>
    <w:rsid w:val="00A92508"/>
    <w:rsid w:val="00AA1145"/>
    <w:rsid w:val="00AB573C"/>
    <w:rsid w:val="00AC3076"/>
    <w:rsid w:val="00AC3D2F"/>
    <w:rsid w:val="00AD12F6"/>
    <w:rsid w:val="00AF36E2"/>
    <w:rsid w:val="00B04AE7"/>
    <w:rsid w:val="00B14835"/>
    <w:rsid w:val="00B36A66"/>
    <w:rsid w:val="00B63E71"/>
    <w:rsid w:val="00B6737A"/>
    <w:rsid w:val="00B717E1"/>
    <w:rsid w:val="00B73594"/>
    <w:rsid w:val="00B77B4E"/>
    <w:rsid w:val="00B8231C"/>
    <w:rsid w:val="00B9116A"/>
    <w:rsid w:val="00BB0150"/>
    <w:rsid w:val="00BB1181"/>
    <w:rsid w:val="00BB3ADE"/>
    <w:rsid w:val="00BC0A2D"/>
    <w:rsid w:val="00BC1877"/>
    <w:rsid w:val="00BD407E"/>
    <w:rsid w:val="00BF1851"/>
    <w:rsid w:val="00BF5654"/>
    <w:rsid w:val="00BF7AC9"/>
    <w:rsid w:val="00C259D5"/>
    <w:rsid w:val="00C41BE1"/>
    <w:rsid w:val="00C42E7C"/>
    <w:rsid w:val="00C44F05"/>
    <w:rsid w:val="00C53241"/>
    <w:rsid w:val="00C65BB5"/>
    <w:rsid w:val="00C66D05"/>
    <w:rsid w:val="00C676DE"/>
    <w:rsid w:val="00C755F1"/>
    <w:rsid w:val="00C90DE9"/>
    <w:rsid w:val="00C95BD9"/>
    <w:rsid w:val="00CA5A85"/>
    <w:rsid w:val="00CB30B1"/>
    <w:rsid w:val="00CC747F"/>
    <w:rsid w:val="00CC7B01"/>
    <w:rsid w:val="00CD08BE"/>
    <w:rsid w:val="00CD53B1"/>
    <w:rsid w:val="00CD7896"/>
    <w:rsid w:val="00CD7A45"/>
    <w:rsid w:val="00CE36B6"/>
    <w:rsid w:val="00CF15E6"/>
    <w:rsid w:val="00D01B22"/>
    <w:rsid w:val="00D02467"/>
    <w:rsid w:val="00D056C6"/>
    <w:rsid w:val="00D06B01"/>
    <w:rsid w:val="00D12C15"/>
    <w:rsid w:val="00D1335C"/>
    <w:rsid w:val="00D14D82"/>
    <w:rsid w:val="00D45752"/>
    <w:rsid w:val="00D51B26"/>
    <w:rsid w:val="00D557C8"/>
    <w:rsid w:val="00D626CE"/>
    <w:rsid w:val="00D6410F"/>
    <w:rsid w:val="00D65BA1"/>
    <w:rsid w:val="00D7052D"/>
    <w:rsid w:val="00D76205"/>
    <w:rsid w:val="00D76F85"/>
    <w:rsid w:val="00D8686D"/>
    <w:rsid w:val="00D90A8C"/>
    <w:rsid w:val="00DA5782"/>
    <w:rsid w:val="00DB0762"/>
    <w:rsid w:val="00DB1E8A"/>
    <w:rsid w:val="00DC32B4"/>
    <w:rsid w:val="00DC760F"/>
    <w:rsid w:val="00DC7C5E"/>
    <w:rsid w:val="00DE4543"/>
    <w:rsid w:val="00E02192"/>
    <w:rsid w:val="00E042F1"/>
    <w:rsid w:val="00E04BD5"/>
    <w:rsid w:val="00E170F0"/>
    <w:rsid w:val="00E1760D"/>
    <w:rsid w:val="00E17E22"/>
    <w:rsid w:val="00E23912"/>
    <w:rsid w:val="00E24737"/>
    <w:rsid w:val="00E2706F"/>
    <w:rsid w:val="00E46110"/>
    <w:rsid w:val="00E87153"/>
    <w:rsid w:val="00EA01A1"/>
    <w:rsid w:val="00EB687E"/>
    <w:rsid w:val="00EC3DAA"/>
    <w:rsid w:val="00EC5B09"/>
    <w:rsid w:val="00ED20A1"/>
    <w:rsid w:val="00EF2C3C"/>
    <w:rsid w:val="00EF4C8D"/>
    <w:rsid w:val="00F0087A"/>
    <w:rsid w:val="00F0246E"/>
    <w:rsid w:val="00F03700"/>
    <w:rsid w:val="00F104F4"/>
    <w:rsid w:val="00F212D7"/>
    <w:rsid w:val="00F22DB3"/>
    <w:rsid w:val="00F35E6E"/>
    <w:rsid w:val="00F420DD"/>
    <w:rsid w:val="00F44870"/>
    <w:rsid w:val="00F52CAB"/>
    <w:rsid w:val="00F53B74"/>
    <w:rsid w:val="00F60BD6"/>
    <w:rsid w:val="00F64CAB"/>
    <w:rsid w:val="00F7720A"/>
    <w:rsid w:val="00F77237"/>
    <w:rsid w:val="00F91539"/>
    <w:rsid w:val="00F968C7"/>
    <w:rsid w:val="00FB23EA"/>
    <w:rsid w:val="00FB3AA5"/>
    <w:rsid w:val="00FB5A6E"/>
    <w:rsid w:val="00FC2A58"/>
    <w:rsid w:val="00FC57AC"/>
    <w:rsid w:val="00FC592D"/>
    <w:rsid w:val="00FD07C5"/>
    <w:rsid w:val="00FD3216"/>
    <w:rsid w:val="00FE5D94"/>
    <w:rsid w:val="00FF3AE6"/>
    <w:rsid w:val="00FF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2B41D6-39E9-4856-BC2C-F9389267E98C}"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36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0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0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0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52D"/>
  </w:style>
  <w:style w:type="paragraph" w:styleId="Footer">
    <w:name w:val="footer"/>
    <w:basedOn w:val="Normal"/>
    <w:link w:val="FooterChar"/>
    <w:uiPriority w:val="99"/>
    <w:unhideWhenUsed/>
    <w:rsid w:val="00D70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52D"/>
  </w:style>
  <w:style w:type="character" w:styleId="Hyperlink">
    <w:name w:val="Hyperlink"/>
    <w:basedOn w:val="DefaultParagraphFont"/>
    <w:uiPriority w:val="99"/>
    <w:unhideWhenUsed/>
    <w:rsid w:val="005413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E36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C41B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4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957"/>
    <w:rPr>
      <w:b/>
      <w:bCs/>
      <w:sz w:val="20"/>
      <w:szCs w:val="20"/>
    </w:rPr>
  </w:style>
  <w:style w:type="paragraph" w:customStyle="1" w:styleId="c1">
    <w:name w:val="c1"/>
    <w:basedOn w:val="Normal"/>
    <w:rsid w:val="00F7720A"/>
    <w:pPr>
      <w:widowControl w:val="0"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customXml" Target="../customXml/item4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customXml" Target="../customXml/item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s://www.vecnet.ie/codublin.html" TargetMode="External" /><Relationship Id="rId14" Type="http://schemas.openxmlformats.org/officeDocument/2006/relationships/customXml" Target="../customXml/item2.xml" /></Relationships>

</file>

<file path=word/_rels/header1.xml.rels><?xml version="1.0" encoding="UTF-8"?>
<Relationships xmlns="http://schemas.openxmlformats.org/package/2006/relationships"><Relationship Id="rId1" Type="http://schemas.openxmlformats.org/officeDocument/2006/relationships/hyperlink" Target="mailto:www." TargetMode="Externa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9E1F19C1B854F86C21770AAD960AC" ma:contentTypeVersion="13" ma:contentTypeDescription="Create a new document." ma:contentTypeScope="" ma:versionID="25d1011eb34cd40be7453eb4b580d3b3">
  <xsd:schema xmlns:xsd="http://www.w3.org/2001/XMLSchema" xmlns:xs="http://www.w3.org/2001/XMLSchema" xmlns:p="http://schemas.microsoft.com/office/2006/metadata/properties" xmlns:ns2="34e27a4b-2b52-43c7-aaa3-a93b3528ec7c" xmlns:ns3="7b8bd3a9-3fbb-4731-b9be-148a84414d0e" targetNamespace="http://schemas.microsoft.com/office/2006/metadata/properties" ma:root="true" ma:fieldsID="c9cdfccfda613d35f680799afe8a3dcc" ns2:_="" ns3:_="">
    <xsd:import namespace="34e27a4b-2b52-43c7-aaa3-a93b3528ec7c"/>
    <xsd:import namespace="7b8bd3a9-3fbb-4731-b9be-148a84414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7a4b-2b52-43c7-aaa3-a93b3528e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bd3a9-3fbb-4731-b9be-148a84414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27A44-0C24-4DC9-8543-52D45F4CA0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6EC2E2-D8C7-4C73-933E-FAAD4ABB4048}"/>
</file>

<file path=customXml/itemProps3.xml><?xml version="1.0" encoding="utf-8"?>
<ds:datastoreItem xmlns:ds="http://schemas.openxmlformats.org/officeDocument/2006/customXml" ds:itemID="{53435508-8F6B-415D-BF49-78D7B14DEE61}"/>
</file>

<file path=customXml/itemProps4.xml><?xml version="1.0" encoding="utf-8"?>
<ds:datastoreItem xmlns:ds="http://schemas.openxmlformats.org/officeDocument/2006/customXml" ds:itemID="{89207C99-3F1A-4F50-AF14-DB5C3B9FF4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Dublin VEC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maireadwalsh</dc:creator>
  <cp:lastModifiedBy>Thea Jordan (PAO)</cp:lastModifiedBy>
  <cp:revision>4</cp:revision>
  <cp:lastPrinted>2016-10-14T15:02:00Z</cp:lastPrinted>
  <dcterms:created xsi:type="dcterms:W3CDTF">2020-12-03T11:40:00Z</dcterms:created>
  <dcterms:modified xsi:type="dcterms:W3CDTF">2021-01-11T10:50:00Z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0x010100F379E1F19C1B854F86C21770AAD960AC</vt:lpwstr>
  </property>
</Properties>
</file>